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15FEC" w14:textId="77777777" w:rsidR="00C53EA4" w:rsidRDefault="00C53EA4" w:rsidP="00C53EA4">
      <w:pPr>
        <w:pStyle w:val="Rubrik1"/>
        <w:rPr>
          <w:rFonts w:ascii="Arial" w:hAnsi="Arial" w:cs="Arial"/>
          <w:i/>
          <w:sz w:val="48"/>
          <w:szCs w:val="48"/>
        </w:rPr>
      </w:pPr>
      <w:r>
        <w:rPr>
          <w:rFonts w:ascii="Arial" w:hAnsi="Arial" w:cs="Arial"/>
          <w:i/>
          <w:sz w:val="48"/>
          <w:szCs w:val="48"/>
        </w:rPr>
        <w:t>Åsgarns bygdegårdsförening</w:t>
      </w:r>
    </w:p>
    <w:p w14:paraId="0289B987" w14:textId="77777777" w:rsidR="00C53EA4" w:rsidRPr="00A440FE" w:rsidRDefault="00C53EA4" w:rsidP="00C53EA4">
      <w:pPr>
        <w:pStyle w:val="Rubrik3"/>
        <w:rPr>
          <w:rFonts w:ascii="Arial" w:hAnsi="Arial" w:cs="Arial"/>
          <w:b/>
          <w:sz w:val="48"/>
          <w:szCs w:val="48"/>
        </w:rPr>
      </w:pPr>
    </w:p>
    <w:p w14:paraId="789F2CE2" w14:textId="345832A7" w:rsidR="00C53EA4" w:rsidRDefault="00A22A79" w:rsidP="00C53EA4">
      <w:pPr>
        <w:pStyle w:val="Rubrik3"/>
        <w:rPr>
          <w:rFonts w:ascii="Arial" w:hAnsi="Arial" w:cs="Arial"/>
          <w:b/>
          <w:sz w:val="36"/>
          <w:szCs w:val="36"/>
        </w:rPr>
      </w:pPr>
      <w:r>
        <w:rPr>
          <w:rFonts w:ascii="Arial" w:hAnsi="Arial" w:cs="Arial"/>
          <w:b/>
          <w:sz w:val="36"/>
          <w:szCs w:val="36"/>
        </w:rPr>
        <w:t>Verksamhetsberättelse 2018</w:t>
      </w:r>
    </w:p>
    <w:p w14:paraId="14241362" w14:textId="1A9F76A9" w:rsidR="00325431" w:rsidRDefault="00C53EA4" w:rsidP="00C53EA4">
      <w:pPr>
        <w:spacing w:after="0" w:line="360" w:lineRule="auto"/>
        <w:contextualSpacing/>
        <w:rPr>
          <w:rFonts w:ascii="Arial" w:hAnsi="Arial" w:cs="Arial"/>
        </w:rPr>
      </w:pPr>
      <w:r>
        <w:rPr>
          <w:rFonts w:ascii="Arial" w:hAnsi="Arial" w:cs="Arial"/>
        </w:rPr>
        <w:t>Åsgarns by</w:t>
      </w:r>
      <w:r w:rsidR="00325431">
        <w:rPr>
          <w:rFonts w:ascii="Arial" w:hAnsi="Arial" w:cs="Arial"/>
        </w:rPr>
        <w:t xml:space="preserve">gdegårdsförening lämnar här </w:t>
      </w:r>
      <w:r>
        <w:rPr>
          <w:rFonts w:ascii="Arial" w:hAnsi="Arial" w:cs="Arial"/>
        </w:rPr>
        <w:t>v</w:t>
      </w:r>
      <w:r w:rsidR="00A22A79">
        <w:rPr>
          <w:rFonts w:ascii="Arial" w:hAnsi="Arial" w:cs="Arial"/>
        </w:rPr>
        <w:t>erksamhetsberättelse för år 2018</w:t>
      </w:r>
      <w:r>
        <w:rPr>
          <w:rFonts w:ascii="Arial" w:hAnsi="Arial" w:cs="Arial"/>
        </w:rPr>
        <w:t>. Föreningen samlar cirka 600 personer i och i anslutning till norra Folkärna och södra Garpenberg</w:t>
      </w:r>
      <w:r w:rsidR="00325431">
        <w:rPr>
          <w:rFonts w:ascii="Arial" w:hAnsi="Arial" w:cs="Arial"/>
        </w:rPr>
        <w:t xml:space="preserve">. </w:t>
      </w:r>
    </w:p>
    <w:p w14:paraId="47A4F6D6" w14:textId="06FE7219" w:rsidR="00C53EA4" w:rsidRDefault="00325431" w:rsidP="00C53EA4">
      <w:pPr>
        <w:spacing w:after="0" w:line="360" w:lineRule="auto"/>
        <w:contextualSpacing/>
        <w:rPr>
          <w:rFonts w:ascii="Arial" w:hAnsi="Arial" w:cs="Arial"/>
        </w:rPr>
      </w:pPr>
      <w:r>
        <w:rPr>
          <w:rFonts w:ascii="Arial" w:hAnsi="Arial" w:cs="Arial"/>
        </w:rPr>
        <w:t>Vi</w:t>
      </w:r>
      <w:r w:rsidR="00C53EA4">
        <w:rPr>
          <w:rFonts w:ascii="Arial" w:hAnsi="Arial" w:cs="Arial"/>
        </w:rPr>
        <w:t xml:space="preserve"> verkar som bygdegårdsförening och lokal utvecklingsgrupp, ansluten till både Bygde-gårdarnas Riksförbund och Folkrörelserådet Hela Sverige ska leva. Centrum för vår verksamhet är Åsgarns bygdegård.</w:t>
      </w:r>
    </w:p>
    <w:p w14:paraId="1E9E5CB1" w14:textId="77777777" w:rsidR="00C53EA4" w:rsidRPr="004028DF" w:rsidRDefault="00C53EA4" w:rsidP="00C53EA4">
      <w:pPr>
        <w:spacing w:after="0" w:line="360" w:lineRule="auto"/>
        <w:contextualSpacing/>
        <w:rPr>
          <w:rFonts w:ascii="Arial" w:hAnsi="Arial" w:cs="Arial"/>
          <w:sz w:val="10"/>
          <w:szCs w:val="10"/>
        </w:rPr>
      </w:pPr>
    </w:p>
    <w:p w14:paraId="3C56A9D3" w14:textId="77777777" w:rsidR="00C53EA4" w:rsidRDefault="00C53EA4" w:rsidP="00C53EA4">
      <w:pPr>
        <w:spacing w:before="240" w:after="0"/>
        <w:contextualSpacing/>
        <w:rPr>
          <w:rFonts w:ascii="Arial" w:hAnsi="Arial" w:cs="Arial"/>
          <w:b/>
          <w:sz w:val="28"/>
          <w:szCs w:val="28"/>
        </w:rPr>
      </w:pPr>
      <w:r>
        <w:rPr>
          <w:rFonts w:ascii="Arial" w:hAnsi="Arial" w:cs="Arial"/>
          <w:b/>
          <w:sz w:val="28"/>
          <w:szCs w:val="28"/>
        </w:rPr>
        <w:t xml:space="preserve">Åsgarnsdalens utveckling </w:t>
      </w:r>
    </w:p>
    <w:p w14:paraId="63BDCDFB" w14:textId="77777777" w:rsidR="00C53EA4" w:rsidRDefault="00C53EA4" w:rsidP="00C53EA4">
      <w:pPr>
        <w:spacing w:before="240" w:after="0"/>
        <w:contextualSpacing/>
        <w:rPr>
          <w:rFonts w:ascii="Arial" w:hAnsi="Arial" w:cs="Arial"/>
          <w:b/>
          <w:sz w:val="10"/>
          <w:szCs w:val="10"/>
        </w:rPr>
      </w:pPr>
    </w:p>
    <w:p w14:paraId="79A45092" w14:textId="526CF533" w:rsidR="00120F12" w:rsidRDefault="00120F12" w:rsidP="00120F12">
      <w:pPr>
        <w:spacing w:line="360" w:lineRule="auto"/>
        <w:rPr>
          <w:rFonts w:ascii="Arial" w:hAnsi="Arial" w:cs="Arial"/>
        </w:rPr>
      </w:pPr>
      <w:r>
        <w:rPr>
          <w:rFonts w:ascii="Arial" w:hAnsi="Arial" w:cs="Arial"/>
        </w:rPr>
        <w:t xml:space="preserve">Bygdens – och bygdegårdsföreningens – främsta resurs är förstås alla engagerade människor som både enskilt och tillsammans </w:t>
      </w:r>
      <w:r w:rsidR="00786A11">
        <w:rPr>
          <w:rFonts w:ascii="Arial" w:hAnsi="Arial" w:cs="Arial"/>
        </w:rPr>
        <w:t xml:space="preserve">engagerar sig för Åsgarnsdalens utveckling. </w:t>
      </w:r>
    </w:p>
    <w:p w14:paraId="0393F738" w14:textId="4A5A1081" w:rsidR="00C53EA4" w:rsidRDefault="00786A11" w:rsidP="00C53EA4">
      <w:pPr>
        <w:widowControl w:val="0"/>
        <w:autoSpaceDE w:val="0"/>
        <w:autoSpaceDN w:val="0"/>
        <w:adjustRightInd w:val="0"/>
        <w:spacing w:after="0" w:line="360" w:lineRule="auto"/>
        <w:rPr>
          <w:rFonts w:ascii="Arial" w:eastAsiaTheme="minorEastAsia" w:hAnsi="Arial" w:cs="Arial"/>
          <w:lang w:eastAsia="sv-SE"/>
        </w:rPr>
      </w:pPr>
      <w:r>
        <w:rPr>
          <w:rFonts w:ascii="Arial" w:eastAsiaTheme="minorEastAsia" w:hAnsi="Arial" w:cs="Arial"/>
          <w:lang w:eastAsia="sv-SE"/>
        </w:rPr>
        <w:t>Vår</w:t>
      </w:r>
      <w:r w:rsidR="00C53EA4">
        <w:rPr>
          <w:rFonts w:ascii="Arial" w:eastAsiaTheme="minorEastAsia" w:hAnsi="Arial" w:cs="Arial"/>
          <w:lang w:eastAsia="sv-SE"/>
        </w:rPr>
        <w:t xml:space="preserve"> bygdegårdsförening har lång, fin tradition av samråd med dalgångens befolkning om initiativ som kan stärka och förnya förutsättningarna för liv och arbete i bygden. Vid ö</w:t>
      </w:r>
      <w:r w:rsidR="00325431">
        <w:rPr>
          <w:rFonts w:ascii="Arial" w:eastAsiaTheme="minorEastAsia" w:hAnsi="Arial" w:cs="Arial"/>
          <w:lang w:eastAsia="sv-SE"/>
        </w:rPr>
        <w:t>ppna möten tydliggörs invånarnas</w:t>
      </w:r>
      <w:r>
        <w:rPr>
          <w:rFonts w:ascii="Arial" w:eastAsiaTheme="minorEastAsia" w:hAnsi="Arial" w:cs="Arial"/>
          <w:lang w:eastAsia="sv-SE"/>
        </w:rPr>
        <w:t xml:space="preserve"> </w:t>
      </w:r>
      <w:r w:rsidR="00C53EA4">
        <w:rPr>
          <w:rFonts w:ascii="Arial" w:eastAsiaTheme="minorEastAsia" w:hAnsi="Arial" w:cs="Arial"/>
          <w:lang w:eastAsia="sv-SE"/>
        </w:rPr>
        <w:t xml:space="preserve">tankar kring bygdeutveckling. En del åtgärder kan vi i bygden </w:t>
      </w:r>
      <w:r w:rsidR="00E20950">
        <w:rPr>
          <w:rFonts w:ascii="Arial" w:eastAsiaTheme="minorEastAsia" w:hAnsi="Arial" w:cs="Arial"/>
          <w:lang w:eastAsia="sv-SE"/>
        </w:rPr>
        <w:t>själv</w:t>
      </w:r>
      <w:r w:rsidR="00A440FE">
        <w:rPr>
          <w:rFonts w:ascii="Arial" w:eastAsiaTheme="minorEastAsia" w:hAnsi="Arial" w:cs="Arial"/>
          <w:lang w:eastAsia="sv-SE"/>
        </w:rPr>
        <w:t>a</w:t>
      </w:r>
      <w:r w:rsidR="00E20950">
        <w:rPr>
          <w:rFonts w:ascii="Arial" w:eastAsiaTheme="minorEastAsia" w:hAnsi="Arial" w:cs="Arial"/>
          <w:lang w:eastAsia="sv-SE"/>
        </w:rPr>
        <w:t xml:space="preserve"> lösa</w:t>
      </w:r>
      <w:r w:rsidR="00C53EA4">
        <w:rPr>
          <w:rFonts w:ascii="Arial" w:eastAsiaTheme="minorEastAsia" w:hAnsi="Arial" w:cs="Arial"/>
          <w:lang w:eastAsia="sv-SE"/>
        </w:rPr>
        <w:t xml:space="preserve">, medan andra projekt kräver extern finansiering. </w:t>
      </w:r>
    </w:p>
    <w:p w14:paraId="0ACDA718" w14:textId="77777777" w:rsidR="00357E20" w:rsidRPr="00357E20" w:rsidRDefault="00357E20" w:rsidP="00357E20">
      <w:pPr>
        <w:widowControl w:val="0"/>
        <w:autoSpaceDE w:val="0"/>
        <w:autoSpaceDN w:val="0"/>
        <w:adjustRightInd w:val="0"/>
        <w:spacing w:line="360" w:lineRule="auto"/>
        <w:contextualSpacing/>
        <w:rPr>
          <w:rFonts w:ascii="Arial" w:hAnsi="Arial" w:cs="Arial"/>
          <w:sz w:val="10"/>
          <w:szCs w:val="10"/>
        </w:rPr>
      </w:pPr>
    </w:p>
    <w:p w14:paraId="0D638CE2" w14:textId="159CD031" w:rsidR="004E541C" w:rsidRPr="00F3079D" w:rsidRDefault="00A67FCF" w:rsidP="00F3079D">
      <w:pPr>
        <w:widowControl w:val="0"/>
        <w:autoSpaceDE w:val="0"/>
        <w:autoSpaceDN w:val="0"/>
        <w:adjustRightInd w:val="0"/>
        <w:spacing w:line="360" w:lineRule="auto"/>
        <w:contextualSpacing/>
        <w:rPr>
          <w:rFonts w:ascii="Arial" w:hAnsi="Arial" w:cs="Arial"/>
        </w:rPr>
      </w:pPr>
      <w:r>
        <w:rPr>
          <w:rFonts w:ascii="Arial" w:hAnsi="Arial" w:cs="Arial"/>
        </w:rPr>
        <w:t xml:space="preserve">Stort engagemang har under 2018 ägnats planering och bidragsansökan inför byggande av ”Landsbygdens flexibla paviljong” – en sommararena med tak där vigslar, konserter, företagsevent, barnaktiviteter och fester kan genomföras oberoende av väderlek. Ambitionen är att skapa </w:t>
      </w:r>
      <w:r w:rsidR="007D23BA">
        <w:rPr>
          <w:rFonts w:ascii="Arial" w:hAnsi="Arial" w:cs="Arial"/>
        </w:rPr>
        <w:t>en mötesplats som</w:t>
      </w:r>
      <w:r w:rsidR="00325431">
        <w:rPr>
          <w:rFonts w:ascii="Arial" w:hAnsi="Arial" w:cs="Arial"/>
        </w:rPr>
        <w:t>, på</w:t>
      </w:r>
      <w:r w:rsidR="007D23BA">
        <w:rPr>
          <w:rFonts w:ascii="Arial" w:hAnsi="Arial" w:cs="Arial"/>
        </w:rPr>
        <w:t xml:space="preserve"> en och samma gång</w:t>
      </w:r>
      <w:r w:rsidR="00325431">
        <w:rPr>
          <w:rFonts w:ascii="Arial" w:hAnsi="Arial" w:cs="Arial"/>
        </w:rPr>
        <w:t>,</w:t>
      </w:r>
      <w:r w:rsidR="00A440FE">
        <w:rPr>
          <w:rFonts w:ascii="Arial" w:hAnsi="Arial" w:cs="Arial"/>
        </w:rPr>
        <w:t xml:space="preserve"> är trygg och</w:t>
      </w:r>
      <w:r w:rsidR="007D23BA">
        <w:rPr>
          <w:rFonts w:ascii="Arial" w:hAnsi="Arial" w:cs="Arial"/>
        </w:rPr>
        <w:t xml:space="preserve"> torr och </w:t>
      </w:r>
      <w:r w:rsidR="00A440FE">
        <w:rPr>
          <w:rFonts w:ascii="Arial" w:hAnsi="Arial" w:cs="Arial"/>
        </w:rPr>
        <w:t>härligt</w:t>
      </w:r>
      <w:r w:rsidR="00325431">
        <w:rPr>
          <w:rFonts w:ascii="Arial" w:hAnsi="Arial" w:cs="Arial"/>
        </w:rPr>
        <w:t xml:space="preserve"> </w:t>
      </w:r>
      <w:r w:rsidR="007D23BA">
        <w:rPr>
          <w:rFonts w:ascii="Arial" w:hAnsi="Arial" w:cs="Arial"/>
        </w:rPr>
        <w:t xml:space="preserve">samspelar med omgärdande natur. </w:t>
      </w:r>
      <w:r w:rsidR="00A440FE">
        <w:rPr>
          <w:rFonts w:ascii="Arial" w:hAnsi="Arial" w:cs="Arial"/>
        </w:rPr>
        <w:t xml:space="preserve">Vid regn </w:t>
      </w:r>
      <w:r w:rsidR="00A440FE" w:rsidRPr="00F3079D">
        <w:rPr>
          <w:rFonts w:ascii="Arial" w:hAnsi="Arial" w:cs="Arial"/>
        </w:rPr>
        <w:t xml:space="preserve">fungerar det vägglösa rummet i sig och ger </w:t>
      </w:r>
      <w:r w:rsidR="00100B33" w:rsidRPr="00F3079D">
        <w:rPr>
          <w:rFonts w:ascii="Arial" w:hAnsi="Arial" w:cs="Arial"/>
        </w:rPr>
        <w:t xml:space="preserve">ändå </w:t>
      </w:r>
      <w:r w:rsidR="004E541C" w:rsidRPr="00F3079D">
        <w:rPr>
          <w:rFonts w:ascii="Arial" w:hAnsi="Arial" w:cs="Arial"/>
        </w:rPr>
        <w:t>närhet till naturen. Vid</w:t>
      </w:r>
      <w:r w:rsidR="00A440FE" w:rsidRPr="00F3079D">
        <w:rPr>
          <w:rFonts w:ascii="Arial" w:hAnsi="Arial" w:cs="Arial"/>
        </w:rPr>
        <w:t xml:space="preserve"> solsken kan aktiviteterna fritt röra sig</w:t>
      </w:r>
      <w:r w:rsidR="004E541C" w:rsidRPr="00F3079D">
        <w:rPr>
          <w:rFonts w:ascii="Arial" w:hAnsi="Arial" w:cs="Arial"/>
        </w:rPr>
        <w:t xml:space="preserve"> mellan </w:t>
      </w:r>
      <w:r w:rsidR="007D23BA" w:rsidRPr="00F3079D">
        <w:rPr>
          <w:rFonts w:ascii="Arial" w:hAnsi="Arial" w:cs="Arial"/>
        </w:rPr>
        <w:t>paviljongen</w:t>
      </w:r>
      <w:r w:rsidR="004E541C" w:rsidRPr="00F3079D">
        <w:rPr>
          <w:rFonts w:ascii="Arial" w:hAnsi="Arial" w:cs="Arial"/>
        </w:rPr>
        <w:t xml:space="preserve"> och omgivande skön trädgård och natur. </w:t>
      </w:r>
    </w:p>
    <w:p w14:paraId="3BEBA2C5" w14:textId="77777777" w:rsidR="00A67FCF" w:rsidRPr="0079751C" w:rsidRDefault="00A67FCF" w:rsidP="00F3079D">
      <w:pPr>
        <w:widowControl w:val="0"/>
        <w:autoSpaceDE w:val="0"/>
        <w:autoSpaceDN w:val="0"/>
        <w:adjustRightInd w:val="0"/>
        <w:spacing w:line="360" w:lineRule="auto"/>
        <w:contextualSpacing/>
        <w:rPr>
          <w:rFonts w:ascii="Arial" w:hAnsi="Arial" w:cs="Arial"/>
          <w:sz w:val="10"/>
          <w:szCs w:val="10"/>
        </w:rPr>
      </w:pPr>
    </w:p>
    <w:p w14:paraId="0D9FA388" w14:textId="0FE063CD" w:rsidR="00AA132E" w:rsidRDefault="00A67FCF" w:rsidP="005D3E3C">
      <w:pPr>
        <w:spacing w:line="360" w:lineRule="auto"/>
        <w:rPr>
          <w:rFonts w:ascii="Arial" w:hAnsi="Arial" w:cs="Arial"/>
        </w:rPr>
      </w:pPr>
      <w:r w:rsidRPr="00F3079D">
        <w:rPr>
          <w:rFonts w:ascii="Arial" w:hAnsi="Arial" w:cs="Arial"/>
        </w:rPr>
        <w:t>Ansökan om me</w:t>
      </w:r>
      <w:r w:rsidR="00111A5E" w:rsidRPr="00F3079D">
        <w:rPr>
          <w:rFonts w:ascii="Arial" w:hAnsi="Arial" w:cs="Arial"/>
        </w:rPr>
        <w:t>del från EUs landsbygdsprogram</w:t>
      </w:r>
      <w:r w:rsidRPr="00F3079D">
        <w:rPr>
          <w:rFonts w:ascii="Arial" w:hAnsi="Arial" w:cs="Arial"/>
        </w:rPr>
        <w:t xml:space="preserve"> färdigställdes och inlämnades via Leader Nedre Dalälven. </w:t>
      </w:r>
      <w:r w:rsidR="00F61DC6">
        <w:rPr>
          <w:rFonts w:ascii="Arial" w:hAnsi="Arial" w:cs="Arial"/>
        </w:rPr>
        <w:t>Den 5 oktober</w:t>
      </w:r>
      <w:r w:rsidR="004435A3" w:rsidRPr="00F3079D">
        <w:rPr>
          <w:rFonts w:ascii="Arial" w:hAnsi="Arial" w:cs="Arial"/>
        </w:rPr>
        <w:t xml:space="preserve"> kom beslutet från Jordbruksverket att föreningen tilldelas</w:t>
      </w:r>
      <w:r w:rsidR="00F3079D" w:rsidRPr="00F3079D">
        <w:rPr>
          <w:rFonts w:ascii="Arial" w:hAnsi="Arial" w:cs="Arial"/>
        </w:rPr>
        <w:t xml:space="preserve"> </w:t>
      </w:r>
      <w:r w:rsidR="0057101B">
        <w:rPr>
          <w:rFonts w:ascii="Arial" w:hAnsi="Arial" w:cs="Arial"/>
        </w:rPr>
        <w:t xml:space="preserve"> </w:t>
      </w:r>
      <w:r w:rsidR="00F3079D" w:rsidRPr="00F3079D">
        <w:rPr>
          <w:rFonts w:ascii="Arial" w:hAnsi="Arial" w:cs="Arial"/>
        </w:rPr>
        <w:t>537 000</w:t>
      </w:r>
      <w:r w:rsidR="004435A3" w:rsidRPr="00F3079D">
        <w:rPr>
          <w:rFonts w:ascii="Arial" w:hAnsi="Arial" w:cs="Arial"/>
        </w:rPr>
        <w:t xml:space="preserve"> kr för att förverkliga paviljongen – ett projekt som förutsätter stor ideell medverkan och sponsring från företag. </w:t>
      </w:r>
      <w:r w:rsidR="00F3079D">
        <w:rPr>
          <w:rFonts w:ascii="Arial" w:hAnsi="Arial" w:cs="Arial"/>
        </w:rPr>
        <w:t xml:space="preserve">Medlen beviljas inom ramen för </w:t>
      </w:r>
      <w:r w:rsidR="00F3079D" w:rsidRPr="002E2655">
        <w:rPr>
          <w:rFonts w:ascii="Arial" w:hAnsi="Arial" w:cs="Arial"/>
        </w:rPr>
        <w:t xml:space="preserve">utvecklingsområdet ”Livskraftiga verksamheter” och som motivering anger Leader Nedre Dalälven bland annat: </w:t>
      </w:r>
      <w:r w:rsidR="00F3079D" w:rsidRPr="002E2655">
        <w:rPr>
          <w:rFonts w:ascii="Arial" w:eastAsia="Times New Roman" w:hAnsi="Arial" w:cs="Arial"/>
          <w:color w:val="333333"/>
          <w:shd w:val="clear" w:color="auto" w:fill="F9F9F9"/>
          <w:lang w:eastAsia="sv-SE"/>
        </w:rPr>
        <w:t>”Projektet förväntas kunna leda till att bevara och skapa arbetstillfällen lokalt genom att möjliggöra fler arrangemang. Projektet förväntas kunna leda till ökad samverkan mellan aktörer och öppna upp för verksamheter för nya målgrupper.</w:t>
      </w:r>
      <w:r w:rsidR="005D3E3C" w:rsidRPr="002E2655">
        <w:rPr>
          <w:rFonts w:ascii="Arial" w:eastAsia="Times New Roman" w:hAnsi="Arial" w:cs="Arial"/>
          <w:color w:val="333333"/>
          <w:shd w:val="clear" w:color="auto" w:fill="F9F9F9"/>
          <w:lang w:eastAsia="sv-SE"/>
        </w:rPr>
        <w:t>”</w:t>
      </w:r>
      <w:r w:rsidR="005D3E3C" w:rsidRPr="002E2655">
        <w:rPr>
          <w:rFonts w:ascii="Arial" w:eastAsia="Times New Roman" w:hAnsi="Arial" w:cs="Arial"/>
          <w:lang w:eastAsia="sv-SE"/>
        </w:rPr>
        <w:t xml:space="preserve"> </w:t>
      </w:r>
      <w:r w:rsidR="004435A3" w:rsidRPr="002E2655">
        <w:rPr>
          <w:rFonts w:ascii="Arial" w:hAnsi="Arial" w:cs="Arial"/>
        </w:rPr>
        <w:t>Innan året var slut ansökte före</w:t>
      </w:r>
      <w:r w:rsidR="005D3E3C" w:rsidRPr="002E2655">
        <w:rPr>
          <w:rFonts w:ascii="Arial" w:hAnsi="Arial" w:cs="Arial"/>
        </w:rPr>
        <w:t>ningen hos kom</w:t>
      </w:r>
      <w:r w:rsidR="00AC37FC" w:rsidRPr="002E2655">
        <w:rPr>
          <w:rFonts w:ascii="Arial" w:hAnsi="Arial" w:cs="Arial"/>
        </w:rPr>
        <w:t>-</w:t>
      </w:r>
      <w:r w:rsidR="005D3E3C" w:rsidRPr="002E2655">
        <w:rPr>
          <w:rFonts w:ascii="Arial" w:hAnsi="Arial" w:cs="Arial"/>
        </w:rPr>
        <w:t>munen om bygglov och till Länsstyrelsen Dalarna sändes redogörelse för att Åsgarn</w:t>
      </w:r>
      <w:bookmarkStart w:id="0" w:name="_GoBack"/>
      <w:bookmarkEnd w:id="0"/>
      <w:r w:rsidR="005D3E3C">
        <w:rPr>
          <w:rFonts w:ascii="Arial" w:hAnsi="Arial" w:cs="Arial"/>
        </w:rPr>
        <w:t xml:space="preserve"> som fornlämningsområde inte negativt påverkas av den nya byggnaden. </w:t>
      </w:r>
      <w:r w:rsidR="00AD420E">
        <w:rPr>
          <w:rFonts w:ascii="Arial" w:hAnsi="Arial" w:cs="Arial"/>
        </w:rPr>
        <w:t xml:space="preserve">Till ledningsgrupp för det </w:t>
      </w:r>
      <w:r w:rsidR="00AD420E">
        <w:rPr>
          <w:rFonts w:ascii="Arial" w:hAnsi="Arial" w:cs="Arial"/>
        </w:rPr>
        <w:lastRenderedPageBreak/>
        <w:t xml:space="preserve">stora projektet har styrelsen utsett Roland Ek, sammankallande, Leif Ekström, Bengt-Olof Danielsson och Karin Perers. Många fler ideella engageras i genomförandet. </w:t>
      </w:r>
    </w:p>
    <w:p w14:paraId="59D03788" w14:textId="32E51750" w:rsidR="00A67FCF" w:rsidRDefault="00E14024" w:rsidP="00D12D81">
      <w:pPr>
        <w:spacing w:line="360" w:lineRule="auto"/>
        <w:rPr>
          <w:rFonts w:ascii="Arial" w:hAnsi="Arial" w:cs="Arial"/>
        </w:rPr>
      </w:pPr>
      <w:r>
        <w:rPr>
          <w:rFonts w:ascii="Arial" w:hAnsi="Arial" w:cs="Arial"/>
        </w:rPr>
        <w:t>Grillplatsen, som finansierades med stöd från Folkare Landsbygdsforum, kom på plats i augusti</w:t>
      </w:r>
      <w:r w:rsidR="00D12D81">
        <w:rPr>
          <w:rFonts w:ascii="Arial" w:hAnsi="Arial" w:cs="Arial"/>
        </w:rPr>
        <w:t xml:space="preserve">. Den </w:t>
      </w:r>
      <w:r>
        <w:rPr>
          <w:rFonts w:ascii="Arial" w:hAnsi="Arial" w:cs="Arial"/>
        </w:rPr>
        <w:t xml:space="preserve">skapar nu nya fina möjligheter för både föreningsaktiviteter och spontana besök av familjer </w:t>
      </w:r>
      <w:r w:rsidR="00D12D81">
        <w:rPr>
          <w:rFonts w:ascii="Arial" w:hAnsi="Arial" w:cs="Arial"/>
        </w:rPr>
        <w:t xml:space="preserve">och enskilda som idkar friluftsliv. </w:t>
      </w:r>
    </w:p>
    <w:p w14:paraId="484BECAC" w14:textId="5F140308" w:rsidR="00A130A7" w:rsidRDefault="00A130A7" w:rsidP="00D12D81">
      <w:pPr>
        <w:spacing w:line="360" w:lineRule="auto"/>
        <w:rPr>
          <w:rFonts w:ascii="Arial" w:hAnsi="Arial" w:cs="Arial"/>
        </w:rPr>
      </w:pPr>
      <w:r>
        <w:rPr>
          <w:rFonts w:ascii="Arial" w:hAnsi="Arial" w:cs="Arial"/>
        </w:rPr>
        <w:t xml:space="preserve">Under året fullföljdes också arbetet med att ge tillresande till Åsgarnsdalen tillgång till information om bygdens historia, natur, kultur och möjliga upplevelser. Webbsidan på internet </w:t>
      </w:r>
      <w:hyperlink r:id="rId7" w:history="1">
        <w:r w:rsidRPr="00130E21">
          <w:rPr>
            <w:rStyle w:val="Hyperlnk"/>
            <w:rFonts w:ascii="Arial" w:hAnsi="Arial" w:cs="Arial"/>
          </w:rPr>
          <w:t>www.asgarn.se</w:t>
        </w:r>
      </w:hyperlink>
      <w:r>
        <w:rPr>
          <w:rFonts w:ascii="Arial" w:hAnsi="Arial" w:cs="Arial"/>
        </w:rPr>
        <w:t xml:space="preserve"> är sedan tidigare etablerad. Nu sattes skyltar upp med karta, härliga </w:t>
      </w:r>
      <w:r w:rsidR="006B2272">
        <w:rPr>
          <w:rFonts w:ascii="Arial" w:hAnsi="Arial" w:cs="Arial"/>
        </w:rPr>
        <w:t>fotografier och korta texter med rubrikerna Kulturen blommar i bygdegården, Naturen – ett möte mellan söder och norr, Fiske och sköna sjöar samt Bergslagsbygd.</w:t>
      </w:r>
      <w:r w:rsidR="00732517">
        <w:rPr>
          <w:rFonts w:ascii="Arial" w:hAnsi="Arial" w:cs="Arial"/>
        </w:rPr>
        <w:t xml:space="preserve"> </w:t>
      </w:r>
      <w:r w:rsidR="006B2272">
        <w:rPr>
          <w:rFonts w:ascii="Arial" w:hAnsi="Arial" w:cs="Arial"/>
        </w:rPr>
        <w:t xml:space="preserve">Skyltar är på plats i Fors, Åsgarn och Dalagård samt planeras till Brattfors och Kolarbo. </w:t>
      </w:r>
      <w:r w:rsidR="00732517">
        <w:rPr>
          <w:rFonts w:ascii="Arial" w:hAnsi="Arial" w:cs="Arial"/>
        </w:rPr>
        <w:t xml:space="preserve">Både webb och skyltar är resultat av Besöksmål Åsgarn, ett </w:t>
      </w:r>
      <w:r>
        <w:rPr>
          <w:rFonts w:ascii="Arial" w:hAnsi="Arial" w:cs="Arial"/>
        </w:rPr>
        <w:t>tidigare genomfört EU-finansierat Leaderprojekt</w:t>
      </w:r>
      <w:r w:rsidR="00732517">
        <w:rPr>
          <w:rFonts w:ascii="Arial" w:hAnsi="Arial" w:cs="Arial"/>
        </w:rPr>
        <w:t>.</w:t>
      </w:r>
      <w:r>
        <w:rPr>
          <w:rFonts w:ascii="Arial" w:hAnsi="Arial" w:cs="Arial"/>
        </w:rPr>
        <w:t xml:space="preserve"> </w:t>
      </w:r>
    </w:p>
    <w:p w14:paraId="6FFAB5F8" w14:textId="17CBB630" w:rsidR="00DF0493" w:rsidRPr="00D12D81" w:rsidRDefault="00DF0493" w:rsidP="00D12D81">
      <w:pPr>
        <w:spacing w:line="360" w:lineRule="auto"/>
        <w:rPr>
          <w:rFonts w:ascii="Arial" w:hAnsi="Arial" w:cs="Arial"/>
        </w:rPr>
      </w:pPr>
      <w:r>
        <w:rPr>
          <w:rFonts w:ascii="Arial" w:hAnsi="Arial" w:cs="Arial"/>
        </w:rPr>
        <w:t xml:space="preserve">Även projektet med betande djur på strandängarna vid Åsgarnssjöns norra del uppmärksam-mades under 2018. En stor areal betas redan av boskap från familjen Erikssons stallar, i hägn som möjliggjordes tack vare stöd av Avesta Naturvårdsstiftelse. Gallring av den sjönära skogen i Nickarvet och dikesrensning i årummet mellan bygdegården och sjön öppnar nu för utvidgat bete. Medel för att främja detta ändamål finns kvar inom ramen för naturvårds-stiftelsens bidrag och ska aktiveras under kommande år. </w:t>
      </w:r>
    </w:p>
    <w:p w14:paraId="24455965" w14:textId="77777777" w:rsidR="00C53EA4" w:rsidRDefault="00C53EA4" w:rsidP="00C53EA4">
      <w:pPr>
        <w:pStyle w:val="Rubrik2"/>
        <w:spacing w:before="240"/>
        <w:contextualSpacing/>
        <w:rPr>
          <w:rFonts w:ascii="Arial" w:hAnsi="Arial" w:cs="Arial"/>
          <w:b/>
          <w:sz w:val="28"/>
          <w:szCs w:val="28"/>
        </w:rPr>
      </w:pPr>
      <w:r>
        <w:rPr>
          <w:rFonts w:ascii="Arial" w:hAnsi="Arial" w:cs="Arial"/>
          <w:b/>
          <w:sz w:val="28"/>
          <w:szCs w:val="28"/>
        </w:rPr>
        <w:t>Månadsluncher</w:t>
      </w:r>
    </w:p>
    <w:p w14:paraId="7F99AC5B" w14:textId="4AC5A451" w:rsidR="00C1064C" w:rsidRDefault="00C53EA4" w:rsidP="00C53EA4">
      <w:pPr>
        <w:spacing w:after="0" w:line="360" w:lineRule="auto"/>
        <w:contextualSpacing/>
        <w:rPr>
          <w:rFonts w:ascii="Arial" w:hAnsi="Arial" w:cs="Arial"/>
        </w:rPr>
      </w:pPr>
      <w:r>
        <w:rPr>
          <w:rFonts w:ascii="Arial" w:hAnsi="Arial" w:cs="Arial"/>
        </w:rPr>
        <w:t>De populära måna</w:t>
      </w:r>
      <w:r w:rsidR="00FB61C1">
        <w:rPr>
          <w:rFonts w:ascii="Arial" w:hAnsi="Arial" w:cs="Arial"/>
        </w:rPr>
        <w:t>dsluncherna fortsatte under 2018</w:t>
      </w:r>
      <w:r>
        <w:rPr>
          <w:rFonts w:ascii="Arial" w:hAnsi="Arial" w:cs="Arial"/>
        </w:rPr>
        <w:t xml:space="preserve"> med Ruth Lindgren som</w:t>
      </w:r>
      <w:r w:rsidR="00D43D9C">
        <w:rPr>
          <w:rFonts w:ascii="Arial" w:hAnsi="Arial" w:cs="Arial"/>
        </w:rPr>
        <w:t xml:space="preserve"> program-ansvarig och </w:t>
      </w:r>
      <w:r>
        <w:rPr>
          <w:rFonts w:ascii="Arial" w:hAnsi="Arial" w:cs="Arial"/>
        </w:rPr>
        <w:t xml:space="preserve">Serej som entreprenör – företaget ägs och drivs av våra medlemmar Annelie Larsson och Larsjohan Lindell. </w:t>
      </w:r>
      <w:r w:rsidR="00FB61C1">
        <w:rPr>
          <w:rFonts w:ascii="Arial" w:hAnsi="Arial" w:cs="Arial"/>
        </w:rPr>
        <w:t>Månadsluncherna har samlat 30</w:t>
      </w:r>
      <w:r w:rsidR="00C1064C">
        <w:rPr>
          <w:rFonts w:ascii="Arial" w:hAnsi="Arial" w:cs="Arial"/>
        </w:rPr>
        <w:t>-80</w:t>
      </w:r>
      <w:r>
        <w:rPr>
          <w:rFonts w:ascii="Arial" w:hAnsi="Arial" w:cs="Arial"/>
        </w:rPr>
        <w:t xml:space="preserve"> deltagare</w:t>
      </w:r>
      <w:r w:rsidR="00D43D9C">
        <w:rPr>
          <w:rFonts w:ascii="Arial" w:hAnsi="Arial" w:cs="Arial"/>
        </w:rPr>
        <w:t>,</w:t>
      </w:r>
      <w:r>
        <w:rPr>
          <w:rFonts w:ascii="Arial" w:hAnsi="Arial" w:cs="Arial"/>
        </w:rPr>
        <w:t xml:space="preserve"> både från Åsga</w:t>
      </w:r>
      <w:r w:rsidR="00100B33">
        <w:rPr>
          <w:rFonts w:ascii="Arial" w:hAnsi="Arial" w:cs="Arial"/>
        </w:rPr>
        <w:t>rnsbygden och tillresande. L</w:t>
      </w:r>
      <w:r>
        <w:rPr>
          <w:rFonts w:ascii="Arial" w:hAnsi="Arial" w:cs="Arial"/>
        </w:rPr>
        <w:t xml:space="preserve">uncherna uppmärksammas som förebild för värdefull verksamhet bland daglediga. </w:t>
      </w:r>
    </w:p>
    <w:p w14:paraId="2A77DE28" w14:textId="77777777" w:rsidR="00C53EA4" w:rsidRDefault="00C53EA4" w:rsidP="00C53EA4">
      <w:pPr>
        <w:pStyle w:val="Default"/>
        <w:spacing w:line="360" w:lineRule="auto"/>
        <w:rPr>
          <w:rFonts w:ascii="Arial" w:hAnsi="Arial" w:cs="Arial"/>
          <w:sz w:val="10"/>
          <w:szCs w:val="10"/>
        </w:rPr>
      </w:pPr>
    </w:p>
    <w:p w14:paraId="49BB0B8A" w14:textId="6FB94A26" w:rsidR="00BC1776" w:rsidRPr="00BC1776" w:rsidRDefault="00C53EA4" w:rsidP="00BC1776">
      <w:pPr>
        <w:pStyle w:val="Default"/>
        <w:spacing w:line="360" w:lineRule="auto"/>
        <w:rPr>
          <w:rFonts w:ascii="Arial" w:hAnsi="Arial" w:cs="Arial"/>
          <w:i/>
          <w:sz w:val="22"/>
          <w:szCs w:val="22"/>
        </w:rPr>
      </w:pPr>
      <w:r>
        <w:rPr>
          <w:rFonts w:ascii="Arial" w:hAnsi="Arial" w:cs="Arial"/>
          <w:sz w:val="22"/>
          <w:szCs w:val="22"/>
        </w:rPr>
        <w:t>Sex kulturluncher genomfördes under året med följan</w:t>
      </w:r>
      <w:r w:rsidR="00FB05EB">
        <w:rPr>
          <w:rFonts w:ascii="Arial" w:hAnsi="Arial" w:cs="Arial"/>
          <w:sz w:val="22"/>
          <w:szCs w:val="22"/>
        </w:rPr>
        <w:t>de program: I januari</w:t>
      </w:r>
      <w:r w:rsidR="00BC1776">
        <w:rPr>
          <w:rFonts w:ascii="Arial" w:hAnsi="Arial" w:cs="Arial"/>
          <w:sz w:val="22"/>
          <w:szCs w:val="22"/>
        </w:rPr>
        <w:t xml:space="preserve"> berättade Per-Arne</w:t>
      </w:r>
      <w:r w:rsidR="00150C9B">
        <w:rPr>
          <w:rFonts w:ascii="Arial" w:hAnsi="Arial" w:cs="Arial"/>
          <w:sz w:val="22"/>
          <w:szCs w:val="22"/>
        </w:rPr>
        <w:t xml:space="preserve"> Johansson </w:t>
      </w:r>
      <w:r w:rsidR="00BC1776">
        <w:rPr>
          <w:rFonts w:ascii="Arial" w:hAnsi="Arial" w:cs="Arial"/>
          <w:sz w:val="22"/>
          <w:szCs w:val="22"/>
        </w:rPr>
        <w:t xml:space="preserve">om gamla fordon på Folkarevägar. I februari gav Jan Johansson ett finstämt visprogram till eget ackompanjemang på gitarr. I mars medverkade lokalhistorikern Lars Östlund med presentation av ”Smäll åv”, sprängämnesfabriken som fanns i Sör Nävde. </w:t>
      </w:r>
    </w:p>
    <w:p w14:paraId="53926D23" w14:textId="2B3295D7" w:rsidR="00C53EA4" w:rsidRPr="00FB05EB" w:rsidRDefault="00D12D81" w:rsidP="00A87FFE">
      <w:pPr>
        <w:pStyle w:val="Default"/>
        <w:spacing w:line="360" w:lineRule="auto"/>
        <w:rPr>
          <w:rFonts w:ascii="Arial" w:eastAsiaTheme="minorEastAsia" w:hAnsi="Arial" w:cs="Arial"/>
          <w:sz w:val="22"/>
          <w:szCs w:val="22"/>
        </w:rPr>
      </w:pPr>
      <w:r>
        <w:rPr>
          <w:rFonts w:ascii="Arial" w:hAnsi="Arial" w:cs="Arial"/>
          <w:sz w:val="22"/>
          <w:szCs w:val="22"/>
        </w:rPr>
        <w:t xml:space="preserve">I september talade Sivert Bloom, med rottrådar i Bloms i Mörtarbo, om sitt liv som pilot. </w:t>
      </w:r>
      <w:r w:rsidR="00BC1776">
        <w:rPr>
          <w:rFonts w:ascii="Arial" w:eastAsiaTheme="minorEastAsia" w:hAnsi="Arial" w:cs="Arial"/>
          <w:sz w:val="22"/>
          <w:szCs w:val="22"/>
        </w:rPr>
        <w:t xml:space="preserve">I oktober framträdde gruppen Norrsken från Horndal med musik på ukulele. </w:t>
      </w:r>
      <w:r w:rsidR="00C53EA4">
        <w:rPr>
          <w:rFonts w:ascii="Arial" w:hAnsi="Arial" w:cs="Arial"/>
          <w:sz w:val="22"/>
          <w:szCs w:val="22"/>
        </w:rPr>
        <w:t>I november serverades traditionsenligt buffé m</w:t>
      </w:r>
      <w:r w:rsidR="00100B33">
        <w:rPr>
          <w:rFonts w:ascii="Arial" w:hAnsi="Arial" w:cs="Arial"/>
          <w:sz w:val="22"/>
          <w:szCs w:val="22"/>
        </w:rPr>
        <w:t xml:space="preserve">ed försmak av julen, och </w:t>
      </w:r>
      <w:r w:rsidR="00C53EA4">
        <w:rPr>
          <w:rFonts w:ascii="Arial" w:hAnsi="Arial" w:cs="Arial"/>
          <w:sz w:val="22"/>
          <w:szCs w:val="22"/>
        </w:rPr>
        <w:t>Heléne Thunberg med barnkör f</w:t>
      </w:r>
      <w:r w:rsidR="00A22CF9">
        <w:rPr>
          <w:rFonts w:ascii="Arial" w:hAnsi="Arial" w:cs="Arial"/>
          <w:sz w:val="22"/>
          <w:szCs w:val="22"/>
        </w:rPr>
        <w:t>rån Lund</w:t>
      </w:r>
      <w:r w:rsidR="00C53EA4">
        <w:rPr>
          <w:rFonts w:ascii="Arial" w:hAnsi="Arial" w:cs="Arial"/>
          <w:sz w:val="22"/>
          <w:szCs w:val="22"/>
        </w:rPr>
        <w:t xml:space="preserve"> svarade för ett bejublat sångprogram. </w:t>
      </w:r>
    </w:p>
    <w:p w14:paraId="3371B1EE" w14:textId="77777777" w:rsidR="00C53EA4" w:rsidRPr="00C57F71" w:rsidRDefault="00C53EA4" w:rsidP="00C53EA4">
      <w:pPr>
        <w:pStyle w:val="Formatmall1"/>
        <w:spacing w:line="360" w:lineRule="auto"/>
        <w:rPr>
          <w:rFonts w:cs="Arial"/>
          <w:sz w:val="10"/>
          <w:szCs w:val="10"/>
          <w:lang w:val="sv-SE"/>
        </w:rPr>
      </w:pPr>
    </w:p>
    <w:p w14:paraId="2BC3C59D" w14:textId="229CD355" w:rsidR="00C53EA4" w:rsidRDefault="00C53EA4" w:rsidP="00C53EA4">
      <w:pPr>
        <w:pStyle w:val="Formatmall1"/>
        <w:spacing w:line="360" w:lineRule="auto"/>
        <w:rPr>
          <w:rFonts w:cs="Arial"/>
          <w:sz w:val="22"/>
          <w:szCs w:val="22"/>
          <w:lang w:val="sv-SE"/>
        </w:rPr>
      </w:pPr>
      <w:r>
        <w:rPr>
          <w:rFonts w:cs="Arial"/>
          <w:vanish/>
          <w:sz w:val="22"/>
          <w:szCs w:val="22"/>
          <w:lang w:val="sv-SE"/>
        </w:rPr>
        <w:t>n  Folkare</w:t>
      </w:r>
      <w:r w:rsidR="00D43D9C">
        <w:rPr>
          <w:rFonts w:cs="Arial"/>
          <w:sz w:val="22"/>
          <w:szCs w:val="22"/>
          <w:lang w:val="sv-SE"/>
        </w:rPr>
        <w:t>Ruth Lindgren och</w:t>
      </w:r>
      <w:r>
        <w:rPr>
          <w:rFonts w:cs="Arial"/>
          <w:sz w:val="22"/>
          <w:szCs w:val="22"/>
          <w:lang w:val="sv-SE"/>
        </w:rPr>
        <w:t xml:space="preserve"> Gunvor Westlin tog emot</w:t>
      </w:r>
      <w:r w:rsidR="00D12D81">
        <w:rPr>
          <w:rFonts w:cs="Arial"/>
          <w:sz w:val="22"/>
          <w:szCs w:val="22"/>
          <w:lang w:val="sv-SE"/>
        </w:rPr>
        <w:t xml:space="preserve"> anmälningar till luncherna. Vid</w:t>
      </w:r>
      <w:r>
        <w:rPr>
          <w:rFonts w:cs="Arial"/>
          <w:sz w:val="22"/>
          <w:szCs w:val="22"/>
          <w:lang w:val="sv-SE"/>
        </w:rPr>
        <w:t xml:space="preserve"> servering och i köksarbete medv</w:t>
      </w:r>
      <w:r w:rsidR="00D12D81">
        <w:rPr>
          <w:rFonts w:cs="Arial"/>
          <w:sz w:val="22"/>
          <w:szCs w:val="22"/>
          <w:lang w:val="sv-SE"/>
        </w:rPr>
        <w:t xml:space="preserve">erkade främst </w:t>
      </w:r>
      <w:r>
        <w:rPr>
          <w:rFonts w:cs="Arial"/>
          <w:sz w:val="22"/>
          <w:szCs w:val="22"/>
          <w:lang w:val="sv-SE"/>
        </w:rPr>
        <w:t xml:space="preserve">Gerd Gustavsson, </w:t>
      </w:r>
      <w:r w:rsidR="004E73F8">
        <w:rPr>
          <w:rFonts w:cs="Arial"/>
          <w:sz w:val="22"/>
          <w:szCs w:val="22"/>
          <w:lang w:val="sv-SE"/>
        </w:rPr>
        <w:t xml:space="preserve">Marianne Ottosson, </w:t>
      </w:r>
      <w:r w:rsidR="00A22CF9">
        <w:rPr>
          <w:rFonts w:cs="Arial"/>
          <w:sz w:val="22"/>
          <w:szCs w:val="22"/>
          <w:lang w:val="sv-SE"/>
        </w:rPr>
        <w:t xml:space="preserve">Siv Kjersel, </w:t>
      </w:r>
      <w:r>
        <w:rPr>
          <w:rFonts w:cs="Arial"/>
          <w:sz w:val="22"/>
          <w:szCs w:val="22"/>
          <w:lang w:val="sv-SE"/>
        </w:rPr>
        <w:t>Gunvor Westlin och Ruth Lindgren.</w:t>
      </w:r>
      <w:r w:rsidR="00A22CF9">
        <w:rPr>
          <w:rFonts w:cs="Arial"/>
          <w:sz w:val="22"/>
          <w:szCs w:val="22"/>
          <w:lang w:val="sv-SE"/>
        </w:rPr>
        <w:t xml:space="preserve"> </w:t>
      </w:r>
    </w:p>
    <w:p w14:paraId="276B5BA1" w14:textId="77777777" w:rsidR="00357E20" w:rsidRPr="00357E20" w:rsidRDefault="00357E20" w:rsidP="00C53EA4">
      <w:pPr>
        <w:pStyle w:val="Formatmall1"/>
        <w:spacing w:line="360" w:lineRule="auto"/>
        <w:rPr>
          <w:rFonts w:cs="Arial"/>
          <w:sz w:val="10"/>
          <w:szCs w:val="10"/>
          <w:lang w:val="sv-SE"/>
        </w:rPr>
      </w:pPr>
    </w:p>
    <w:p w14:paraId="3AA43463" w14:textId="77777777" w:rsidR="00C53EA4" w:rsidRDefault="00C53EA4" w:rsidP="00C53EA4">
      <w:pPr>
        <w:pStyle w:val="Formatmall1"/>
        <w:spacing w:before="240" w:line="360" w:lineRule="auto"/>
        <w:contextualSpacing/>
        <w:rPr>
          <w:rFonts w:cs="Arial"/>
          <w:b/>
          <w:sz w:val="28"/>
          <w:szCs w:val="28"/>
          <w:lang w:val="sv-SE"/>
        </w:rPr>
      </w:pPr>
      <w:r>
        <w:rPr>
          <w:rFonts w:cs="Arial"/>
          <w:b/>
          <w:sz w:val="28"/>
          <w:szCs w:val="28"/>
          <w:lang w:val="sv-SE"/>
        </w:rPr>
        <w:t>Kulturprogram</w:t>
      </w:r>
    </w:p>
    <w:p w14:paraId="487A9A79" w14:textId="7DFC316D" w:rsidR="00C53EA4" w:rsidRDefault="00C53EA4" w:rsidP="00C53EA4">
      <w:pPr>
        <w:spacing w:after="0" w:line="360" w:lineRule="auto"/>
        <w:contextualSpacing/>
        <w:rPr>
          <w:rFonts w:ascii="Arial" w:hAnsi="Arial" w:cs="Arial"/>
        </w:rPr>
      </w:pPr>
      <w:r>
        <w:rPr>
          <w:rFonts w:ascii="Arial" w:hAnsi="Arial" w:cs="Arial"/>
        </w:rPr>
        <w:t>Bygdegården ska vara ett levande kulturhus, och inberäknat månadsluncherna har ett stort antal offentliga kulturprogram genomförts i eller i anslutning till bygdegården. Kulturverksa</w:t>
      </w:r>
      <w:r w:rsidR="00D43D9C">
        <w:rPr>
          <w:rFonts w:ascii="Arial" w:hAnsi="Arial" w:cs="Arial"/>
        </w:rPr>
        <w:t xml:space="preserve">m-heten planeras och genomförs vanligen i </w:t>
      </w:r>
      <w:r>
        <w:rPr>
          <w:rFonts w:ascii="Arial" w:hAnsi="Arial" w:cs="Arial"/>
        </w:rPr>
        <w:t xml:space="preserve">samverkan </w:t>
      </w:r>
      <w:r w:rsidR="00D43D9C">
        <w:rPr>
          <w:rFonts w:ascii="Arial" w:hAnsi="Arial" w:cs="Arial"/>
        </w:rPr>
        <w:t xml:space="preserve">med Studieförbundet Vuxenskolan. </w:t>
      </w:r>
      <w:r>
        <w:rPr>
          <w:rFonts w:ascii="Arial" w:hAnsi="Arial" w:cs="Arial"/>
        </w:rPr>
        <w:t xml:space="preserve"> </w:t>
      </w:r>
    </w:p>
    <w:p w14:paraId="21D8595F" w14:textId="77777777" w:rsidR="00B4737C" w:rsidRPr="00B62F26" w:rsidRDefault="00B4737C" w:rsidP="00C53EA4">
      <w:pPr>
        <w:spacing w:after="0" w:line="360" w:lineRule="auto"/>
        <w:contextualSpacing/>
        <w:rPr>
          <w:rFonts w:ascii="Arial" w:hAnsi="Arial" w:cs="Arial"/>
          <w:sz w:val="10"/>
          <w:szCs w:val="10"/>
        </w:rPr>
      </w:pPr>
    </w:p>
    <w:p w14:paraId="74BA2081" w14:textId="75B47459" w:rsidR="00B62F26" w:rsidRDefault="00B62F26" w:rsidP="00C53EA4">
      <w:pPr>
        <w:spacing w:after="0" w:line="360" w:lineRule="auto"/>
        <w:contextualSpacing/>
        <w:rPr>
          <w:rFonts w:ascii="Arial" w:hAnsi="Arial" w:cs="Arial"/>
        </w:rPr>
      </w:pPr>
      <w:r>
        <w:rPr>
          <w:rFonts w:ascii="Arial" w:hAnsi="Arial" w:cs="Arial"/>
          <w:b/>
        </w:rPr>
        <w:t>Föreläsningar</w:t>
      </w:r>
    </w:p>
    <w:p w14:paraId="40F40067" w14:textId="2B115FEB" w:rsidR="00006398" w:rsidRDefault="00B4737C" w:rsidP="00006398">
      <w:pPr>
        <w:spacing w:after="0" w:line="360" w:lineRule="auto"/>
        <w:contextualSpacing/>
        <w:rPr>
          <w:rFonts w:ascii="Arial" w:hAnsi="Arial" w:cs="Arial"/>
        </w:rPr>
      </w:pPr>
      <w:r>
        <w:rPr>
          <w:rFonts w:ascii="Arial" w:hAnsi="Arial" w:cs="Arial"/>
        </w:rPr>
        <w:t>Året inleddes med temakväll om Garpenbergs gruva, som på en och samma gång är en av världens allra äldsta och allra modernaste gruvor. Bolidens områdeschef Jenny Gotthards</w:t>
      </w:r>
      <w:r w:rsidR="00B26AF3">
        <w:rPr>
          <w:rFonts w:ascii="Arial" w:hAnsi="Arial" w:cs="Arial"/>
        </w:rPr>
        <w:t>-</w:t>
      </w:r>
      <w:r>
        <w:rPr>
          <w:rFonts w:ascii="Arial" w:hAnsi="Arial" w:cs="Arial"/>
        </w:rPr>
        <w:t>son visade bilder och berättade</w:t>
      </w:r>
      <w:r w:rsidR="00006398">
        <w:rPr>
          <w:rFonts w:ascii="Arial" w:hAnsi="Arial" w:cs="Arial"/>
        </w:rPr>
        <w:t xml:space="preserve"> om hur gruvan </w:t>
      </w:r>
      <w:r>
        <w:rPr>
          <w:rFonts w:ascii="Arial" w:hAnsi="Arial" w:cs="Arial"/>
        </w:rPr>
        <w:t>genom enorma investering</w:t>
      </w:r>
      <w:r w:rsidR="00006398">
        <w:rPr>
          <w:rFonts w:ascii="Arial" w:hAnsi="Arial" w:cs="Arial"/>
        </w:rPr>
        <w:t xml:space="preserve">ar har utvecklats. Brytning sker av zink, bly, silver, koppar och guld. Produktionen når nu 2,5 miljoner ton malm per år och gruvans konkurrenskraft är stark på den globala marknaden. Framtidstron är stor och arbetstillfällena beräknas vara tryggade i många årtionden framöver. </w:t>
      </w:r>
    </w:p>
    <w:p w14:paraId="3274995D" w14:textId="77777777" w:rsidR="00B4737C" w:rsidRPr="00B62F26" w:rsidRDefault="00B4737C" w:rsidP="00C53EA4">
      <w:pPr>
        <w:spacing w:after="0" w:line="360" w:lineRule="auto"/>
        <w:contextualSpacing/>
        <w:rPr>
          <w:rFonts w:ascii="Arial" w:hAnsi="Arial" w:cs="Arial"/>
          <w:sz w:val="10"/>
          <w:szCs w:val="10"/>
        </w:rPr>
      </w:pPr>
    </w:p>
    <w:p w14:paraId="3E2C64FE" w14:textId="3F44E1B1" w:rsidR="00B4737C" w:rsidRDefault="00B4737C" w:rsidP="00C53EA4">
      <w:pPr>
        <w:spacing w:after="0" w:line="360" w:lineRule="auto"/>
        <w:contextualSpacing/>
        <w:rPr>
          <w:rFonts w:ascii="Arial" w:hAnsi="Arial" w:cs="Arial"/>
        </w:rPr>
      </w:pPr>
      <w:r>
        <w:rPr>
          <w:rFonts w:ascii="Arial" w:hAnsi="Arial" w:cs="Arial"/>
        </w:rPr>
        <w:t xml:space="preserve">Trädgårdskväll hölls i maj med Annika Larsdotter som kunnigt och livfullt presenterade både blommor och köksväxter inför stundande odlingssäsong. </w:t>
      </w:r>
      <w:r w:rsidR="00B62F26">
        <w:rPr>
          <w:rFonts w:ascii="Arial" w:hAnsi="Arial" w:cs="Arial"/>
        </w:rPr>
        <w:t xml:space="preserve">Levande blommor och vackra bilder </w:t>
      </w:r>
      <w:r w:rsidR="00B6629D">
        <w:rPr>
          <w:rFonts w:ascii="Arial" w:hAnsi="Arial" w:cs="Arial"/>
        </w:rPr>
        <w:t xml:space="preserve">tillsammans med </w:t>
      </w:r>
      <w:r w:rsidR="00B62F26">
        <w:rPr>
          <w:rFonts w:ascii="Arial" w:hAnsi="Arial" w:cs="Arial"/>
        </w:rPr>
        <w:t xml:space="preserve">berättelser lockade till egna initiativ i trädgårdar och på balkonger.  </w:t>
      </w:r>
    </w:p>
    <w:p w14:paraId="2284EC00" w14:textId="77777777" w:rsidR="00C53EA4" w:rsidRDefault="00C53EA4" w:rsidP="00C53EA4">
      <w:pPr>
        <w:pStyle w:val="Normalwebb"/>
        <w:shd w:val="clear" w:color="auto" w:fill="FFFFFF"/>
        <w:spacing w:before="0" w:beforeAutospacing="0" w:after="0" w:afterAutospacing="0" w:line="360" w:lineRule="auto"/>
        <w:contextualSpacing/>
        <w:rPr>
          <w:rFonts w:ascii="Arial" w:hAnsi="Arial" w:cs="Arial"/>
          <w:b/>
          <w:sz w:val="10"/>
          <w:szCs w:val="10"/>
        </w:rPr>
      </w:pPr>
    </w:p>
    <w:p w14:paraId="1C89BBB8" w14:textId="028E096E" w:rsidR="00C53EA4" w:rsidRDefault="00C53EA4" w:rsidP="002A1BB2">
      <w:pPr>
        <w:pStyle w:val="Normalwebb"/>
        <w:shd w:val="clear" w:color="auto" w:fill="FFFFFF"/>
        <w:spacing w:before="0" w:beforeAutospacing="0" w:after="0" w:afterAutospacing="0" w:line="360" w:lineRule="auto"/>
        <w:contextualSpacing/>
        <w:rPr>
          <w:rFonts w:ascii="Arial" w:hAnsi="Arial" w:cs="Arial"/>
          <w:b/>
          <w:sz w:val="22"/>
          <w:szCs w:val="22"/>
        </w:rPr>
      </w:pPr>
      <w:r>
        <w:rPr>
          <w:rFonts w:ascii="Arial" w:hAnsi="Arial" w:cs="Arial"/>
          <w:b/>
          <w:sz w:val="22"/>
          <w:szCs w:val="22"/>
        </w:rPr>
        <w:t>Teater</w:t>
      </w:r>
      <w:r w:rsidR="00100B33">
        <w:rPr>
          <w:rFonts w:ascii="Arial" w:hAnsi="Arial" w:cs="Arial"/>
          <w:b/>
          <w:sz w:val="22"/>
          <w:szCs w:val="22"/>
        </w:rPr>
        <w:t xml:space="preserve"> och andra scenprogram</w:t>
      </w:r>
    </w:p>
    <w:p w14:paraId="7D120320" w14:textId="4C9B6B05" w:rsidR="00BC1776" w:rsidRPr="00D12D81" w:rsidRDefault="00BC1776" w:rsidP="002A1BB2">
      <w:pPr>
        <w:pStyle w:val="Normalwebb"/>
        <w:shd w:val="clear" w:color="auto" w:fill="FFFFFF"/>
        <w:spacing w:before="0" w:beforeAutospacing="0" w:after="0" w:afterAutospacing="0" w:line="360" w:lineRule="auto"/>
        <w:contextualSpacing/>
        <w:rPr>
          <w:rFonts w:ascii="Arial" w:hAnsi="Arial" w:cs="Arial"/>
          <w:sz w:val="22"/>
          <w:szCs w:val="22"/>
        </w:rPr>
      </w:pPr>
      <w:r>
        <w:rPr>
          <w:rFonts w:ascii="Arial" w:hAnsi="Arial" w:cs="Arial"/>
          <w:sz w:val="22"/>
          <w:szCs w:val="22"/>
        </w:rPr>
        <w:t xml:space="preserve">Cecilia Kyllinge med band framträdde i februari med föreställningen </w:t>
      </w:r>
      <w:r w:rsidRPr="00BC1776">
        <w:rPr>
          <w:rFonts w:ascii="Arial" w:hAnsi="Arial" w:cs="Arial"/>
          <w:i/>
          <w:sz w:val="22"/>
          <w:szCs w:val="22"/>
        </w:rPr>
        <w:t xml:space="preserve">”Gryning – tid för goda nyheter”. </w:t>
      </w:r>
    </w:p>
    <w:p w14:paraId="542F221C" w14:textId="77777777" w:rsidR="00BC1776" w:rsidRPr="003304F5" w:rsidRDefault="00BC1776" w:rsidP="002A1BB2">
      <w:pPr>
        <w:pStyle w:val="Normalwebb"/>
        <w:shd w:val="clear" w:color="auto" w:fill="FFFFFF"/>
        <w:spacing w:before="0" w:beforeAutospacing="0" w:after="0" w:afterAutospacing="0" w:line="360" w:lineRule="auto"/>
        <w:contextualSpacing/>
        <w:rPr>
          <w:rFonts w:ascii="Arial" w:hAnsi="Arial" w:cs="Arial"/>
          <w:sz w:val="10"/>
          <w:szCs w:val="10"/>
        </w:rPr>
      </w:pPr>
    </w:p>
    <w:p w14:paraId="63FA5229" w14:textId="77777777" w:rsidR="00150B30" w:rsidRDefault="006B2471" w:rsidP="002A1BB2">
      <w:pPr>
        <w:pStyle w:val="Normalwebb"/>
        <w:shd w:val="clear" w:color="auto" w:fill="FFFFFF"/>
        <w:spacing w:before="0" w:beforeAutospacing="0" w:after="0" w:afterAutospacing="0" w:line="360" w:lineRule="auto"/>
        <w:contextualSpacing/>
        <w:rPr>
          <w:rFonts w:ascii="Arial" w:hAnsi="Arial" w:cs="Arial"/>
          <w:sz w:val="22"/>
          <w:szCs w:val="22"/>
        </w:rPr>
      </w:pPr>
      <w:r>
        <w:rPr>
          <w:rFonts w:ascii="Arial" w:hAnsi="Arial" w:cs="Arial"/>
          <w:i/>
          <w:sz w:val="22"/>
          <w:szCs w:val="22"/>
        </w:rPr>
        <w:t>”Dålig stämning</w:t>
      </w:r>
      <w:r w:rsidR="00BE2593" w:rsidRPr="006A7281">
        <w:rPr>
          <w:rFonts w:ascii="Arial" w:hAnsi="Arial" w:cs="Arial"/>
          <w:i/>
          <w:sz w:val="22"/>
          <w:szCs w:val="22"/>
        </w:rPr>
        <w:t>”</w:t>
      </w:r>
      <w:r w:rsidR="00B4737C">
        <w:rPr>
          <w:rFonts w:ascii="Arial" w:hAnsi="Arial" w:cs="Arial"/>
          <w:sz w:val="22"/>
          <w:szCs w:val="22"/>
        </w:rPr>
        <w:t xml:space="preserve"> var titel när Dalateatern gästspelade i bygdegården en kväll i mars. Både titel och föreställning väckte starka känslor. Pjäsen handlade om mobbing mellan vuxna människor och byggde på berättelser som teatern hade samlat in från dalfolket. Det blev en berörande och tankeväckande kväll för åhörarna som dock tyvärr var få till antalet. </w:t>
      </w:r>
    </w:p>
    <w:p w14:paraId="3110C21F" w14:textId="152EE3DC" w:rsidR="006B2471" w:rsidRPr="00150B30" w:rsidRDefault="00B4737C" w:rsidP="002A1BB2">
      <w:pPr>
        <w:pStyle w:val="Normalwebb"/>
        <w:shd w:val="clear" w:color="auto" w:fill="FFFFFF"/>
        <w:spacing w:before="0" w:beforeAutospacing="0" w:after="0" w:afterAutospacing="0" w:line="360" w:lineRule="auto"/>
        <w:contextualSpacing/>
        <w:rPr>
          <w:rFonts w:ascii="Arial" w:hAnsi="Arial" w:cs="Arial"/>
          <w:sz w:val="10"/>
          <w:szCs w:val="10"/>
        </w:rPr>
      </w:pPr>
      <w:r>
        <w:rPr>
          <w:rFonts w:ascii="Arial" w:hAnsi="Arial" w:cs="Arial"/>
          <w:sz w:val="22"/>
          <w:szCs w:val="22"/>
        </w:rPr>
        <w:t xml:space="preserve"> </w:t>
      </w:r>
    </w:p>
    <w:p w14:paraId="2AF33FC7" w14:textId="1BD792D0" w:rsidR="006B2471" w:rsidRDefault="00A0520D" w:rsidP="002A1BB2">
      <w:pPr>
        <w:pStyle w:val="Normalwebb"/>
        <w:shd w:val="clear" w:color="auto" w:fill="FFFFFF"/>
        <w:spacing w:before="0" w:beforeAutospacing="0" w:after="0" w:afterAutospacing="0" w:line="360" w:lineRule="auto"/>
        <w:contextualSpacing/>
        <w:rPr>
          <w:rFonts w:ascii="Arial" w:hAnsi="Arial" w:cs="Arial"/>
          <w:sz w:val="22"/>
          <w:szCs w:val="22"/>
        </w:rPr>
      </w:pPr>
      <w:r>
        <w:rPr>
          <w:rFonts w:ascii="Arial" w:hAnsi="Arial" w:cs="Arial"/>
          <w:sz w:val="22"/>
          <w:szCs w:val="22"/>
        </w:rPr>
        <w:t xml:space="preserve">I hösttid hölls konserten </w:t>
      </w:r>
      <w:r w:rsidRPr="00D12D81">
        <w:rPr>
          <w:rFonts w:ascii="Arial" w:hAnsi="Arial" w:cs="Arial"/>
          <w:i/>
          <w:sz w:val="22"/>
          <w:szCs w:val="22"/>
        </w:rPr>
        <w:t>”Old, new, borrowed &amp; blue”</w:t>
      </w:r>
      <w:r>
        <w:rPr>
          <w:rFonts w:ascii="Arial" w:hAnsi="Arial" w:cs="Arial"/>
          <w:sz w:val="22"/>
          <w:szCs w:val="22"/>
        </w:rPr>
        <w:t xml:space="preserve"> – gammalt, nytt, lånat och blått – med skönsjungande trion Sara Ekström, Mikaela Eriksson och Markus Forslund. Initiativet kom från Sara Ekström som själv som barn sjöng i Åsgarns Vi Unga-kör. Konserten bjöd en härlig blandning av pop-country, folkmusik och folkrock och fick varmt gensvar från talrik publik. </w:t>
      </w:r>
    </w:p>
    <w:p w14:paraId="68C66B3C" w14:textId="77777777" w:rsidR="001B7EAE" w:rsidRPr="007958B0" w:rsidRDefault="001B7EAE" w:rsidP="001B7EAE">
      <w:pPr>
        <w:pStyle w:val="Normalwebb"/>
        <w:shd w:val="clear" w:color="auto" w:fill="FFFFFF"/>
        <w:spacing w:before="0" w:beforeAutospacing="0" w:after="0" w:afterAutospacing="0" w:line="360" w:lineRule="auto"/>
        <w:contextualSpacing/>
        <w:rPr>
          <w:rFonts w:ascii="Arial" w:hAnsi="Arial" w:cs="Arial"/>
          <w:sz w:val="10"/>
          <w:szCs w:val="10"/>
        </w:rPr>
      </w:pPr>
    </w:p>
    <w:p w14:paraId="1D0DFD9D" w14:textId="12087C8C" w:rsidR="00C53EA4" w:rsidRPr="00357E20" w:rsidRDefault="001B7EAE" w:rsidP="001B7EAE">
      <w:pPr>
        <w:pStyle w:val="Normalwebb"/>
        <w:shd w:val="clear" w:color="auto" w:fill="FFFFFF"/>
        <w:spacing w:before="0" w:beforeAutospacing="0" w:after="0" w:afterAutospacing="0" w:line="360" w:lineRule="auto"/>
        <w:contextualSpacing/>
        <w:rPr>
          <w:rFonts w:ascii="Arial" w:hAnsi="Arial" w:cs="Arial"/>
          <w:b/>
          <w:sz w:val="22"/>
          <w:szCs w:val="22"/>
        </w:rPr>
      </w:pPr>
      <w:r w:rsidRPr="00357E20">
        <w:rPr>
          <w:rFonts w:ascii="Arial" w:hAnsi="Arial" w:cs="Arial"/>
          <w:b/>
          <w:sz w:val="22"/>
          <w:szCs w:val="22"/>
        </w:rPr>
        <w:t>B</w:t>
      </w:r>
      <w:r w:rsidR="00C53EA4" w:rsidRPr="00357E20">
        <w:rPr>
          <w:rFonts w:ascii="Arial" w:hAnsi="Arial" w:cs="Arial"/>
          <w:b/>
          <w:sz w:val="22"/>
          <w:szCs w:val="22"/>
        </w:rPr>
        <w:t>ildkonst</w:t>
      </w:r>
    </w:p>
    <w:p w14:paraId="13B830A6" w14:textId="549995DC" w:rsidR="0092389D" w:rsidRDefault="00C53EA4" w:rsidP="00C53EA4">
      <w:pPr>
        <w:spacing w:after="0" w:line="360" w:lineRule="auto"/>
        <w:contextualSpacing/>
        <w:rPr>
          <w:rFonts w:ascii="Arial" w:hAnsi="Arial" w:cs="Arial"/>
        </w:rPr>
      </w:pPr>
      <w:r>
        <w:rPr>
          <w:rFonts w:ascii="Arial" w:hAnsi="Arial" w:cs="Arial"/>
        </w:rPr>
        <w:t xml:space="preserve">Kulturens kapell </w:t>
      </w:r>
      <w:r w:rsidR="0092389D">
        <w:rPr>
          <w:rFonts w:ascii="Arial" w:hAnsi="Arial" w:cs="Arial"/>
        </w:rPr>
        <w:t>blommade fram som konsthall under Åsgarns marknad i augusti. Helen Ersbacken, konstnär och scenograf, visade konstverk, både måleri och glaskonst. Från Sörlings krukmakeri, en gång verksamt i Persbo, visade Inga-Stina Mattsson vackra bruks</w:t>
      </w:r>
      <w:r w:rsidR="00B26AF3">
        <w:rPr>
          <w:rFonts w:ascii="Arial" w:hAnsi="Arial" w:cs="Arial"/>
        </w:rPr>
        <w:t>-</w:t>
      </w:r>
      <w:r w:rsidR="0092389D">
        <w:rPr>
          <w:rFonts w:ascii="Arial" w:hAnsi="Arial" w:cs="Arial"/>
        </w:rPr>
        <w:t xml:space="preserve">föremål och sköna alster. Eva-Lena Bard presenterade sina böcker, både romaner och lokalhistoriska verk från Garpenberg. </w:t>
      </w:r>
    </w:p>
    <w:p w14:paraId="4513898D" w14:textId="77777777" w:rsidR="00883CBF" w:rsidRPr="00305EBC" w:rsidRDefault="00883CBF" w:rsidP="00C53EA4">
      <w:pPr>
        <w:spacing w:after="0" w:line="360" w:lineRule="auto"/>
        <w:contextualSpacing/>
        <w:rPr>
          <w:rFonts w:ascii="Arial" w:hAnsi="Arial" w:cs="Arial"/>
          <w:sz w:val="10"/>
          <w:szCs w:val="10"/>
        </w:rPr>
      </w:pPr>
    </w:p>
    <w:p w14:paraId="1990C54F" w14:textId="6682F593" w:rsidR="00883CBF" w:rsidRDefault="00883CBF" w:rsidP="001746A4">
      <w:pPr>
        <w:spacing w:after="0" w:line="360" w:lineRule="auto"/>
        <w:contextualSpacing/>
        <w:rPr>
          <w:rFonts w:ascii="Arial" w:hAnsi="Arial" w:cs="Arial"/>
        </w:rPr>
      </w:pPr>
      <w:r>
        <w:rPr>
          <w:rFonts w:ascii="Arial" w:hAnsi="Arial" w:cs="Arial"/>
        </w:rPr>
        <w:t xml:space="preserve">I juni inbjöd föreningen traditionsenligt till gemensamt besök i Avesta Art med guidade visningar och gemenskap kring kaffeborden. Tema för årets konstutställning var </w:t>
      </w:r>
      <w:r w:rsidR="00305EBC" w:rsidRPr="00D12D81">
        <w:rPr>
          <w:rFonts w:ascii="Arial" w:hAnsi="Arial" w:cs="Arial"/>
          <w:i/>
        </w:rPr>
        <w:t>”</w:t>
      </w:r>
      <w:r w:rsidR="001746A4" w:rsidRPr="00D12D81">
        <w:rPr>
          <w:rFonts w:ascii="Arial" w:hAnsi="Arial" w:cs="Arial"/>
          <w:i/>
        </w:rPr>
        <w:t>Illusion / Allusion</w:t>
      </w:r>
      <w:r w:rsidR="00305EBC" w:rsidRPr="00D12D81">
        <w:rPr>
          <w:rFonts w:ascii="Arial" w:hAnsi="Arial" w:cs="Arial"/>
          <w:i/>
        </w:rPr>
        <w:t>”</w:t>
      </w:r>
      <w:r w:rsidR="005D3E3C">
        <w:rPr>
          <w:rFonts w:ascii="Arial" w:hAnsi="Arial" w:cs="Arial"/>
        </w:rPr>
        <w:t xml:space="preserve"> med vackra, lekfulla och djärva</w:t>
      </w:r>
      <w:r w:rsidR="001746A4">
        <w:rPr>
          <w:rFonts w:ascii="Arial" w:hAnsi="Arial" w:cs="Arial"/>
        </w:rPr>
        <w:t xml:space="preserve"> konstverk av Christian Andersson, Natalia Batista, Malin Bobeck Tadaa, Tommaso Bonaventura, Karin Ehrnberger, Ann Eringstam, Helga Härenstam, Åsa Jungnelius, Torsten Jurell, Tove Kjellmark, Markus Kåhre, Haruko Maeda och OLEK. Många medlemmar deltog intresserat i programmet. </w:t>
      </w:r>
      <w:r w:rsidR="001746A4">
        <w:rPr>
          <w:rFonts w:ascii="Arial" w:hAnsi="Arial" w:cs="Arial"/>
        </w:rPr>
        <w:tab/>
      </w:r>
    </w:p>
    <w:p w14:paraId="07597C0A" w14:textId="77777777" w:rsidR="00C53EA4" w:rsidRDefault="00C53EA4" w:rsidP="00C53EA4">
      <w:pPr>
        <w:tabs>
          <w:tab w:val="left" w:pos="851"/>
        </w:tabs>
        <w:spacing w:after="0" w:line="360" w:lineRule="auto"/>
        <w:contextualSpacing/>
        <w:rPr>
          <w:rFonts w:ascii="Arial" w:hAnsi="Arial" w:cs="Arial"/>
          <w:b/>
          <w:sz w:val="10"/>
          <w:szCs w:val="10"/>
        </w:rPr>
      </w:pPr>
    </w:p>
    <w:p w14:paraId="2316EA72" w14:textId="77777777" w:rsidR="00B26AF3" w:rsidRDefault="00B26AF3" w:rsidP="00C53EA4">
      <w:pPr>
        <w:tabs>
          <w:tab w:val="left" w:pos="851"/>
        </w:tabs>
        <w:spacing w:after="0" w:line="360" w:lineRule="auto"/>
        <w:contextualSpacing/>
        <w:rPr>
          <w:rFonts w:ascii="Arial" w:hAnsi="Arial" w:cs="Arial"/>
          <w:b/>
          <w:sz w:val="10"/>
          <w:szCs w:val="10"/>
        </w:rPr>
      </w:pPr>
    </w:p>
    <w:p w14:paraId="0EF82EC7" w14:textId="77777777" w:rsidR="00C53EA4" w:rsidRDefault="00C53EA4" w:rsidP="00C53EA4">
      <w:pPr>
        <w:tabs>
          <w:tab w:val="left" w:pos="851"/>
        </w:tabs>
        <w:spacing w:after="0" w:line="360" w:lineRule="auto"/>
        <w:contextualSpacing/>
        <w:rPr>
          <w:rFonts w:ascii="Arial" w:hAnsi="Arial" w:cs="Arial"/>
          <w:b/>
        </w:rPr>
      </w:pPr>
      <w:r>
        <w:rPr>
          <w:rFonts w:ascii="Arial" w:hAnsi="Arial" w:cs="Arial"/>
          <w:b/>
        </w:rPr>
        <w:t>Män och kvinnor i kulturen</w:t>
      </w:r>
    </w:p>
    <w:p w14:paraId="62274309" w14:textId="77777777" w:rsidR="00C53EA4" w:rsidRDefault="00C53EA4" w:rsidP="00C53EA4">
      <w:pPr>
        <w:spacing w:after="0" w:line="360" w:lineRule="auto"/>
        <w:contextualSpacing/>
        <w:rPr>
          <w:rFonts w:ascii="Arial" w:hAnsi="Arial" w:cs="Arial"/>
        </w:rPr>
      </w:pPr>
      <w:r>
        <w:rPr>
          <w:rFonts w:ascii="Arial" w:hAnsi="Arial" w:cs="Arial"/>
        </w:rPr>
        <w:t xml:space="preserve">Män i bygden, som fritt kan disponera sin tid, möttes under vår och höst varannan vecka till eget ”Gubbkafé”. Gubbkafé betyder männens goda samtal i växelverkan med intressanta föredrag och filmvisningar. Deltagarna är mycket engagerade och antalet som närvarar stiger. </w:t>
      </w:r>
    </w:p>
    <w:p w14:paraId="174399B2" w14:textId="77777777" w:rsidR="00C53EA4" w:rsidRDefault="00C53EA4" w:rsidP="00C53EA4">
      <w:pPr>
        <w:spacing w:after="0" w:line="360" w:lineRule="auto"/>
        <w:contextualSpacing/>
        <w:rPr>
          <w:rFonts w:ascii="Arial" w:hAnsi="Arial" w:cs="Arial"/>
          <w:sz w:val="10"/>
          <w:szCs w:val="10"/>
        </w:rPr>
      </w:pPr>
    </w:p>
    <w:p w14:paraId="176C0AF2" w14:textId="77777777" w:rsidR="00C53EA4" w:rsidRDefault="00C53EA4" w:rsidP="00C53EA4">
      <w:pPr>
        <w:spacing w:after="0" w:line="360" w:lineRule="auto"/>
        <w:contextualSpacing/>
        <w:rPr>
          <w:rFonts w:ascii="Arial" w:hAnsi="Arial" w:cs="Arial"/>
        </w:rPr>
      </w:pPr>
      <w:r>
        <w:rPr>
          <w:rFonts w:ascii="Arial" w:hAnsi="Arial" w:cs="Arial"/>
        </w:rPr>
        <w:t xml:space="preserve">”Kafé Färg&amp;Form” genomfördes i bygdegården varannan tisdagskväll. Det är en samlings-punkt för kvinnor i alla åldrar med inbjudan att fritt skapa. Ett tiotal kvinnor möttes regel-bundet kring goda samtal och konsthantverk i olika tekniker. </w:t>
      </w:r>
    </w:p>
    <w:p w14:paraId="26ECB21E" w14:textId="77777777" w:rsidR="00C53EA4" w:rsidRDefault="00C53EA4" w:rsidP="00C53EA4">
      <w:pPr>
        <w:spacing w:after="0" w:line="360" w:lineRule="auto"/>
        <w:contextualSpacing/>
        <w:rPr>
          <w:rFonts w:ascii="Arial" w:hAnsi="Arial" w:cs="Arial"/>
          <w:sz w:val="10"/>
          <w:szCs w:val="10"/>
        </w:rPr>
      </w:pPr>
    </w:p>
    <w:p w14:paraId="1B00177E" w14:textId="46939592" w:rsidR="00A440FE" w:rsidRDefault="00C53EA4" w:rsidP="00C53EA4">
      <w:pPr>
        <w:spacing w:after="0" w:line="360" w:lineRule="auto"/>
        <w:contextualSpacing/>
        <w:rPr>
          <w:rFonts w:ascii="Arial" w:hAnsi="Arial" w:cs="Arial"/>
          <w:sz w:val="16"/>
          <w:szCs w:val="16"/>
        </w:rPr>
      </w:pPr>
      <w:r>
        <w:rPr>
          <w:rFonts w:ascii="Arial" w:hAnsi="Arial" w:cs="Arial"/>
        </w:rPr>
        <w:t xml:space="preserve">Kvinnorna möttes regelbundet även genom Åsgarns kyrkliga arbetskrets som vintertid samlas i vår bygdegård och sommartid i Bygdegården </w:t>
      </w:r>
      <w:r w:rsidR="003E5C0F">
        <w:rPr>
          <w:rFonts w:ascii="Arial" w:hAnsi="Arial" w:cs="Arial"/>
        </w:rPr>
        <w:t xml:space="preserve">för Kolarbo </w:t>
      </w:r>
      <w:r>
        <w:rPr>
          <w:rFonts w:ascii="Arial" w:hAnsi="Arial" w:cs="Arial"/>
        </w:rPr>
        <w:t>skola</w:t>
      </w:r>
      <w:r w:rsidR="003E5C0F">
        <w:rPr>
          <w:rFonts w:ascii="Arial" w:hAnsi="Arial" w:cs="Arial"/>
        </w:rPr>
        <w:t>s bevarande</w:t>
      </w:r>
      <w:r>
        <w:rPr>
          <w:rFonts w:ascii="Arial" w:hAnsi="Arial" w:cs="Arial"/>
        </w:rPr>
        <w:t xml:space="preserve">. </w:t>
      </w:r>
    </w:p>
    <w:p w14:paraId="26DDEC11" w14:textId="77777777" w:rsidR="00305EBC" w:rsidRPr="005D3E3C" w:rsidRDefault="00305EBC" w:rsidP="00C53EA4">
      <w:pPr>
        <w:spacing w:after="0" w:line="360" w:lineRule="auto"/>
        <w:contextualSpacing/>
        <w:rPr>
          <w:rFonts w:ascii="Arial" w:hAnsi="Arial" w:cs="Arial"/>
          <w:sz w:val="10"/>
          <w:szCs w:val="10"/>
        </w:rPr>
      </w:pPr>
    </w:p>
    <w:p w14:paraId="4E6DBD77" w14:textId="77777777" w:rsidR="00C53EA4" w:rsidRPr="009B0898" w:rsidRDefault="00C53EA4" w:rsidP="00C53EA4">
      <w:pPr>
        <w:spacing w:after="0" w:line="360" w:lineRule="auto"/>
        <w:contextualSpacing/>
        <w:rPr>
          <w:rFonts w:ascii="Arial" w:hAnsi="Arial" w:cs="Arial"/>
          <w:b/>
        </w:rPr>
      </w:pPr>
      <w:r>
        <w:rPr>
          <w:rFonts w:ascii="Arial" w:hAnsi="Arial" w:cs="Arial"/>
          <w:b/>
        </w:rPr>
        <w:t>Kultur i sommartid</w:t>
      </w:r>
    </w:p>
    <w:p w14:paraId="0E28D565" w14:textId="7208351D" w:rsidR="003F4125" w:rsidRDefault="003F4125" w:rsidP="00C53EA4">
      <w:pPr>
        <w:spacing w:after="0" w:line="360" w:lineRule="auto"/>
        <w:contextualSpacing/>
        <w:rPr>
          <w:rFonts w:ascii="Arial" w:hAnsi="Arial" w:cs="Arial"/>
        </w:rPr>
      </w:pPr>
      <w:r>
        <w:rPr>
          <w:rFonts w:ascii="Arial" w:hAnsi="Arial" w:cs="Arial"/>
        </w:rPr>
        <w:t>Dalkarlsvandringen har på sin väg från Siljansbygden till Stockholm ett vattenhål i vår bygdegård. I maj 2018 var det dags igen</w:t>
      </w:r>
      <w:r w:rsidR="00006398">
        <w:rPr>
          <w:rFonts w:ascii="Arial" w:hAnsi="Arial" w:cs="Arial"/>
        </w:rPr>
        <w:t>. S</w:t>
      </w:r>
      <w:r>
        <w:rPr>
          <w:rFonts w:ascii="Arial" w:hAnsi="Arial" w:cs="Arial"/>
        </w:rPr>
        <w:t>extio vandrare och andra gäster togs emot i Åsgarn, där bygdegårdsföreningen och Avesta kommun delade på värdskapet. Kommun</w:t>
      </w:r>
      <w:r w:rsidR="00B26AF3">
        <w:rPr>
          <w:rFonts w:ascii="Arial" w:hAnsi="Arial" w:cs="Arial"/>
        </w:rPr>
        <w:t>-</w:t>
      </w:r>
      <w:r>
        <w:rPr>
          <w:rFonts w:ascii="Arial" w:hAnsi="Arial" w:cs="Arial"/>
        </w:rPr>
        <w:t xml:space="preserve">fullmäktiges ordförande Laila Borger var på plats, klädd i </w:t>
      </w:r>
      <w:r w:rsidR="00B26AF3">
        <w:rPr>
          <w:rFonts w:ascii="Arial" w:hAnsi="Arial" w:cs="Arial"/>
        </w:rPr>
        <w:t xml:space="preserve">vacker </w:t>
      </w:r>
      <w:r>
        <w:rPr>
          <w:rFonts w:ascii="Arial" w:hAnsi="Arial" w:cs="Arial"/>
        </w:rPr>
        <w:t xml:space="preserve">sockendräkt. </w:t>
      </w:r>
    </w:p>
    <w:p w14:paraId="61558A10" w14:textId="77777777" w:rsidR="003F4125" w:rsidRPr="003F4125" w:rsidRDefault="003F4125" w:rsidP="00C53EA4">
      <w:pPr>
        <w:spacing w:after="0" w:line="360" w:lineRule="auto"/>
        <w:contextualSpacing/>
        <w:rPr>
          <w:rFonts w:ascii="Arial" w:hAnsi="Arial" w:cs="Arial"/>
          <w:sz w:val="10"/>
          <w:szCs w:val="10"/>
        </w:rPr>
      </w:pPr>
    </w:p>
    <w:p w14:paraId="06E3873D" w14:textId="77777777" w:rsidR="00C53EA4" w:rsidRDefault="00C53EA4" w:rsidP="00C53EA4">
      <w:pPr>
        <w:spacing w:after="0" w:line="360" w:lineRule="auto"/>
        <w:contextualSpacing/>
        <w:rPr>
          <w:rFonts w:ascii="Arial" w:hAnsi="Arial" w:cs="Arial"/>
        </w:rPr>
      </w:pPr>
      <w:r>
        <w:rPr>
          <w:rFonts w:ascii="Arial" w:hAnsi="Arial" w:cs="Arial"/>
        </w:rPr>
        <w:t xml:space="preserve">Avesta spelmanslag spelade invigningsmusik till Åsgarns Marknad, och på marknadsgatan fanns flera inslag av gediget konsthantverk. </w:t>
      </w:r>
    </w:p>
    <w:p w14:paraId="61C7D599" w14:textId="77777777" w:rsidR="00C53EA4" w:rsidRPr="00465C1E" w:rsidRDefault="00C53EA4" w:rsidP="00C53EA4">
      <w:pPr>
        <w:spacing w:after="0" w:line="360" w:lineRule="auto"/>
        <w:ind w:firstLine="851"/>
        <w:contextualSpacing/>
        <w:rPr>
          <w:rFonts w:ascii="Arial" w:hAnsi="Arial" w:cs="Arial"/>
          <w:sz w:val="10"/>
          <w:szCs w:val="10"/>
        </w:rPr>
      </w:pPr>
    </w:p>
    <w:p w14:paraId="4A5A2F64" w14:textId="2C16DEC0" w:rsidR="00C53EA4" w:rsidRDefault="00150B30" w:rsidP="00C53EA4">
      <w:pPr>
        <w:pStyle w:val="Brdtext"/>
        <w:rPr>
          <w:rFonts w:ascii="Arial" w:hAnsi="Arial" w:cs="Arial"/>
          <w:b/>
          <w:sz w:val="22"/>
          <w:szCs w:val="22"/>
        </w:rPr>
      </w:pPr>
      <w:r>
        <w:rPr>
          <w:rFonts w:ascii="Arial" w:hAnsi="Arial" w:cs="Arial"/>
          <w:b/>
          <w:sz w:val="22"/>
          <w:szCs w:val="22"/>
        </w:rPr>
        <w:t>Folk</w:t>
      </w:r>
      <w:r w:rsidR="00C53EA4">
        <w:rPr>
          <w:rFonts w:ascii="Arial" w:hAnsi="Arial" w:cs="Arial"/>
          <w:b/>
          <w:sz w:val="22"/>
          <w:szCs w:val="22"/>
        </w:rPr>
        <w:t>bildning</w:t>
      </w:r>
      <w:r w:rsidR="00041CB9">
        <w:rPr>
          <w:rFonts w:ascii="Arial" w:hAnsi="Arial" w:cs="Arial"/>
          <w:b/>
          <w:sz w:val="22"/>
          <w:szCs w:val="22"/>
        </w:rPr>
        <w:t xml:space="preserve"> och folkhälsa</w:t>
      </w:r>
    </w:p>
    <w:p w14:paraId="00D8DCE2" w14:textId="7B20FACA" w:rsidR="00C53EA4" w:rsidRDefault="00C53EA4" w:rsidP="00C53EA4">
      <w:pPr>
        <w:pStyle w:val="Brdtext"/>
        <w:rPr>
          <w:rFonts w:ascii="Arial" w:hAnsi="Arial" w:cs="Arial"/>
          <w:sz w:val="22"/>
          <w:szCs w:val="22"/>
        </w:rPr>
      </w:pPr>
      <w:r>
        <w:rPr>
          <w:rFonts w:ascii="Arial" w:hAnsi="Arial" w:cs="Arial"/>
          <w:sz w:val="22"/>
          <w:szCs w:val="22"/>
        </w:rPr>
        <w:t>Ett antal studiecirklar genomfördes i bygdegården. Synskadade slöjdare i Dalarna förlade traditionsenligt både påsk- och julmarknad i Åsgarn. I by</w:t>
      </w:r>
      <w:r w:rsidR="001E57EE">
        <w:rPr>
          <w:rFonts w:ascii="Arial" w:hAnsi="Arial" w:cs="Arial"/>
          <w:sz w:val="22"/>
          <w:szCs w:val="22"/>
        </w:rPr>
        <w:t>gdegårdens fanns även</w:t>
      </w:r>
      <w:r w:rsidR="00305EBC">
        <w:rPr>
          <w:rFonts w:ascii="Arial" w:hAnsi="Arial" w:cs="Arial"/>
          <w:sz w:val="22"/>
          <w:szCs w:val="22"/>
        </w:rPr>
        <w:t xml:space="preserve"> under 2018</w:t>
      </w:r>
      <w:r>
        <w:rPr>
          <w:rFonts w:ascii="Arial" w:hAnsi="Arial" w:cs="Arial"/>
          <w:sz w:val="22"/>
          <w:szCs w:val="22"/>
        </w:rPr>
        <w:t xml:space="preserve"> boksnurran från huvudbiblioteket i Avesta kommun. Boksnurran är ett minibibliotek, där alla besökare i bygdegården lätt kan låna böcker. </w:t>
      </w:r>
    </w:p>
    <w:p w14:paraId="19703AA1" w14:textId="77777777" w:rsidR="00041CB9" w:rsidRPr="00041CB9" w:rsidRDefault="00041CB9" w:rsidP="00C53EA4">
      <w:pPr>
        <w:pStyle w:val="Brdtext"/>
        <w:rPr>
          <w:rFonts w:ascii="Arial" w:hAnsi="Arial" w:cs="Arial"/>
          <w:sz w:val="10"/>
          <w:szCs w:val="10"/>
        </w:rPr>
      </w:pPr>
    </w:p>
    <w:p w14:paraId="1E8A80B1" w14:textId="7D190C20" w:rsidR="009B5272" w:rsidRDefault="00B26AF3" w:rsidP="00DF0493">
      <w:pPr>
        <w:spacing w:after="0" w:line="360" w:lineRule="auto"/>
        <w:contextualSpacing/>
        <w:rPr>
          <w:rFonts w:ascii="Arial" w:hAnsi="Arial" w:cs="Arial"/>
        </w:rPr>
      </w:pPr>
      <w:r>
        <w:rPr>
          <w:rFonts w:ascii="Arial" w:hAnsi="Arial" w:cs="Arial"/>
        </w:rPr>
        <w:t xml:space="preserve">Gymnastik står på programmet varje måndagskväll under höst, vinter och vår. Gymnastiken är öppen för alla, utan förhandsanmälan, och samlar ett rejält lag av mest kvinnor. Det hälsofrämjande arbetet fortsatte 2018, även detta år </w:t>
      </w:r>
      <w:r w:rsidR="00041CB9">
        <w:rPr>
          <w:rFonts w:ascii="Arial" w:hAnsi="Arial" w:cs="Arial"/>
        </w:rPr>
        <w:t xml:space="preserve">under ledning av vår medlem Laila Danielsson, Persbo. </w:t>
      </w:r>
    </w:p>
    <w:p w14:paraId="44F32CC6" w14:textId="77777777" w:rsidR="00DF0493" w:rsidRPr="00DF0493" w:rsidRDefault="00DF0493" w:rsidP="00DF0493">
      <w:pPr>
        <w:spacing w:after="0" w:line="360" w:lineRule="auto"/>
        <w:contextualSpacing/>
        <w:rPr>
          <w:rFonts w:ascii="Arial" w:hAnsi="Arial" w:cs="Arial"/>
          <w:sz w:val="10"/>
          <w:szCs w:val="10"/>
        </w:rPr>
      </w:pPr>
    </w:p>
    <w:p w14:paraId="3751D377" w14:textId="1729FF44" w:rsidR="009B5272" w:rsidRDefault="009B5272" w:rsidP="009B5272">
      <w:pPr>
        <w:pStyle w:val="Brdtext"/>
        <w:rPr>
          <w:rFonts w:ascii="Arial" w:hAnsi="Arial" w:cs="Arial"/>
          <w:sz w:val="22"/>
          <w:szCs w:val="22"/>
        </w:rPr>
      </w:pPr>
      <w:r>
        <w:rPr>
          <w:rFonts w:ascii="Arial" w:hAnsi="Arial" w:cs="Arial"/>
          <w:b/>
          <w:sz w:val="28"/>
          <w:szCs w:val="28"/>
        </w:rPr>
        <w:t>Sommarresan</w:t>
      </w:r>
    </w:p>
    <w:p w14:paraId="091B7691" w14:textId="491403BC" w:rsidR="009B5272" w:rsidRPr="009B5272" w:rsidRDefault="009B5272" w:rsidP="009B5272">
      <w:pPr>
        <w:pStyle w:val="Brdtext"/>
        <w:rPr>
          <w:rFonts w:ascii="Arial" w:hAnsi="Arial" w:cs="Arial"/>
          <w:sz w:val="22"/>
          <w:szCs w:val="22"/>
        </w:rPr>
      </w:pPr>
      <w:r>
        <w:rPr>
          <w:rFonts w:ascii="Arial" w:hAnsi="Arial" w:cs="Arial"/>
          <w:sz w:val="22"/>
          <w:szCs w:val="22"/>
        </w:rPr>
        <w:t xml:space="preserve">Sommarresan genomfördes en härlig julidag med </w:t>
      </w:r>
      <w:r w:rsidR="004C5696">
        <w:rPr>
          <w:rFonts w:ascii="Arial" w:hAnsi="Arial" w:cs="Arial"/>
          <w:sz w:val="22"/>
          <w:szCs w:val="22"/>
        </w:rPr>
        <w:t>historiska besöksmål från olika epoker</w:t>
      </w:r>
      <w:r w:rsidR="00E035F9">
        <w:rPr>
          <w:rFonts w:ascii="Arial" w:hAnsi="Arial" w:cs="Arial"/>
          <w:sz w:val="22"/>
          <w:szCs w:val="22"/>
        </w:rPr>
        <w:t xml:space="preserve"> i landsk</w:t>
      </w:r>
      <w:r w:rsidR="00305EBC">
        <w:rPr>
          <w:rFonts w:ascii="Arial" w:hAnsi="Arial" w:cs="Arial"/>
          <w:sz w:val="22"/>
          <w:szCs w:val="22"/>
        </w:rPr>
        <w:t>apet Uppsala</w:t>
      </w:r>
      <w:r w:rsidR="004C5696">
        <w:rPr>
          <w:rFonts w:ascii="Arial" w:hAnsi="Arial" w:cs="Arial"/>
          <w:sz w:val="22"/>
          <w:szCs w:val="22"/>
        </w:rPr>
        <w:t xml:space="preserve">: </w:t>
      </w:r>
      <w:r w:rsidR="00305EBC">
        <w:rPr>
          <w:rFonts w:ascii="Arial" w:hAnsi="Arial" w:cs="Arial"/>
          <w:sz w:val="22"/>
          <w:szCs w:val="22"/>
        </w:rPr>
        <w:t>Linnés Hammarby, Uppsala domkyrka, Gamla Uppsala</w:t>
      </w:r>
      <w:r w:rsidR="005D3E3C">
        <w:rPr>
          <w:rFonts w:ascii="Arial" w:hAnsi="Arial" w:cs="Arial"/>
          <w:sz w:val="22"/>
          <w:szCs w:val="22"/>
        </w:rPr>
        <w:t xml:space="preserve"> och Ulva kvarn med glashytta och silversmedja</w:t>
      </w:r>
      <w:r w:rsidR="00305EBC">
        <w:rPr>
          <w:rFonts w:ascii="Arial" w:hAnsi="Arial" w:cs="Arial"/>
          <w:sz w:val="22"/>
          <w:szCs w:val="22"/>
        </w:rPr>
        <w:t xml:space="preserve">. </w:t>
      </w:r>
      <w:r w:rsidR="00E035F9">
        <w:rPr>
          <w:rFonts w:ascii="Arial" w:hAnsi="Arial" w:cs="Arial"/>
          <w:sz w:val="22"/>
          <w:szCs w:val="22"/>
        </w:rPr>
        <w:t>Många deltog i resan som blev mycket uppskattad</w:t>
      </w:r>
      <w:r w:rsidR="003E7703">
        <w:rPr>
          <w:rFonts w:ascii="Arial" w:hAnsi="Arial" w:cs="Arial"/>
          <w:sz w:val="22"/>
          <w:szCs w:val="22"/>
        </w:rPr>
        <w:t>. Varma tack framfördes till</w:t>
      </w:r>
      <w:r w:rsidR="00E035F9">
        <w:rPr>
          <w:rFonts w:ascii="Arial" w:hAnsi="Arial" w:cs="Arial"/>
          <w:sz w:val="22"/>
          <w:szCs w:val="22"/>
        </w:rPr>
        <w:t xml:space="preserve"> vår researrangör Ruth Lindgren.</w:t>
      </w:r>
    </w:p>
    <w:p w14:paraId="74E5F888" w14:textId="77777777" w:rsidR="00B26AF3" w:rsidRPr="00465C1E" w:rsidRDefault="00B26AF3" w:rsidP="00C53EA4">
      <w:pPr>
        <w:pStyle w:val="Brdtext"/>
        <w:rPr>
          <w:rFonts w:ascii="Arial" w:hAnsi="Arial" w:cs="Arial"/>
          <w:sz w:val="10"/>
          <w:szCs w:val="10"/>
        </w:rPr>
      </w:pPr>
    </w:p>
    <w:p w14:paraId="252D3F1B" w14:textId="652A9790" w:rsidR="009B638F" w:rsidRPr="00D12D81" w:rsidRDefault="001F56DA" w:rsidP="00D12D81">
      <w:pPr>
        <w:pStyle w:val="Brdtext"/>
        <w:rPr>
          <w:rFonts w:ascii="Arial" w:hAnsi="Arial" w:cs="Arial"/>
          <w:sz w:val="22"/>
          <w:szCs w:val="22"/>
        </w:rPr>
      </w:pPr>
      <w:r>
        <w:rPr>
          <w:rFonts w:ascii="Arial" w:hAnsi="Arial" w:cs="Arial"/>
          <w:b/>
          <w:sz w:val="28"/>
          <w:szCs w:val="28"/>
        </w:rPr>
        <w:t>Barn- och u</w:t>
      </w:r>
      <w:r w:rsidR="00C53EA4">
        <w:rPr>
          <w:rFonts w:ascii="Arial" w:hAnsi="Arial" w:cs="Arial"/>
          <w:b/>
          <w:sz w:val="28"/>
          <w:szCs w:val="28"/>
        </w:rPr>
        <w:t>ngdomsverksamhet</w:t>
      </w:r>
    </w:p>
    <w:p w14:paraId="53DAC3DA" w14:textId="76E1F3F1" w:rsidR="009B638F" w:rsidRDefault="00FE3BF2" w:rsidP="00C53EA4">
      <w:pPr>
        <w:spacing w:after="0" w:line="360" w:lineRule="auto"/>
        <w:contextualSpacing/>
        <w:rPr>
          <w:rFonts w:ascii="Arial" w:hAnsi="Arial" w:cs="Arial"/>
        </w:rPr>
      </w:pPr>
      <w:r>
        <w:rPr>
          <w:rFonts w:ascii="Arial" w:hAnsi="Arial" w:cs="Arial"/>
        </w:rPr>
        <w:t>På hösten togs flera initiativ för att nystarta barn- och ungdomsverksamhet i Åsgarn. E</w:t>
      </w:r>
      <w:r w:rsidR="00CB4394">
        <w:rPr>
          <w:rFonts w:ascii="Arial" w:hAnsi="Arial" w:cs="Arial"/>
        </w:rPr>
        <w:t xml:space="preserve">n familjedag med invigning av nya grillplatsen i nejden vid bygdegården samlade tyvärr så få deltagare att den flyttas till våren 2019. </w:t>
      </w:r>
      <w:r>
        <w:rPr>
          <w:rFonts w:ascii="Arial" w:hAnsi="Arial" w:cs="Arial"/>
        </w:rPr>
        <w:t xml:space="preserve"> </w:t>
      </w:r>
    </w:p>
    <w:p w14:paraId="0F9F864C" w14:textId="77777777" w:rsidR="00C53EA4" w:rsidRDefault="00C53EA4" w:rsidP="00C53EA4">
      <w:pPr>
        <w:spacing w:before="240" w:after="0" w:line="360" w:lineRule="auto"/>
        <w:contextualSpacing/>
        <w:rPr>
          <w:rFonts w:ascii="Arial" w:hAnsi="Arial" w:cs="Arial"/>
          <w:b/>
          <w:sz w:val="10"/>
          <w:szCs w:val="10"/>
        </w:rPr>
      </w:pPr>
    </w:p>
    <w:p w14:paraId="75EFC695" w14:textId="77777777" w:rsidR="00C53EA4" w:rsidRDefault="00C53EA4" w:rsidP="00C53EA4">
      <w:pPr>
        <w:spacing w:before="240" w:after="0" w:line="360" w:lineRule="auto"/>
        <w:contextualSpacing/>
        <w:rPr>
          <w:rFonts w:ascii="Arial" w:hAnsi="Arial" w:cs="Arial"/>
          <w:b/>
          <w:sz w:val="28"/>
          <w:szCs w:val="28"/>
        </w:rPr>
      </w:pPr>
      <w:r>
        <w:rPr>
          <w:rFonts w:ascii="Arial" w:hAnsi="Arial" w:cs="Arial"/>
          <w:b/>
          <w:sz w:val="28"/>
          <w:szCs w:val="28"/>
        </w:rPr>
        <w:t>Fester</w:t>
      </w:r>
    </w:p>
    <w:p w14:paraId="43B113C2" w14:textId="3986DC19" w:rsidR="00AD420E" w:rsidRDefault="00C53EA4" w:rsidP="00AD420E">
      <w:pPr>
        <w:spacing w:after="0" w:line="360" w:lineRule="auto"/>
        <w:contextualSpacing/>
        <w:rPr>
          <w:rFonts w:ascii="Arial" w:hAnsi="Arial" w:cs="Arial"/>
        </w:rPr>
      </w:pPr>
      <w:r>
        <w:rPr>
          <w:rFonts w:ascii="Arial" w:hAnsi="Arial" w:cs="Arial"/>
        </w:rPr>
        <w:t>Till en förenings gemenskap och glädje hör fest. På midsommardagen arrangerade bygde-gårdsföreningen traditionsenligt midsommarfest på lövad dansbana i Åsgarn. Populära The Heartbreakers spelade dansmusik, varma grillar gav goda förutsättningar för knytkalaset och midsommardansen sa</w:t>
      </w:r>
      <w:r w:rsidR="00786A11">
        <w:rPr>
          <w:rFonts w:ascii="Arial" w:hAnsi="Arial" w:cs="Arial"/>
        </w:rPr>
        <w:t>mlade ännu ett år många lyckliga deltagare</w:t>
      </w:r>
      <w:r>
        <w:rPr>
          <w:rFonts w:ascii="Arial" w:hAnsi="Arial" w:cs="Arial"/>
        </w:rPr>
        <w:t xml:space="preserve">. </w:t>
      </w:r>
    </w:p>
    <w:p w14:paraId="4095BA28" w14:textId="77777777" w:rsidR="00AD420E" w:rsidRPr="00AD420E" w:rsidRDefault="00AD420E" w:rsidP="00AD420E">
      <w:pPr>
        <w:spacing w:after="0" w:line="360" w:lineRule="auto"/>
        <w:contextualSpacing/>
        <w:rPr>
          <w:rFonts w:ascii="Arial" w:hAnsi="Arial" w:cs="Arial"/>
          <w:sz w:val="10"/>
          <w:szCs w:val="10"/>
        </w:rPr>
      </w:pPr>
    </w:p>
    <w:p w14:paraId="0A81CF1D" w14:textId="7B4FD470" w:rsidR="00C53EA4" w:rsidRPr="00AD420E" w:rsidRDefault="00C53EA4" w:rsidP="00AD420E">
      <w:pPr>
        <w:spacing w:after="0" w:line="360" w:lineRule="auto"/>
        <w:contextualSpacing/>
        <w:rPr>
          <w:rFonts w:ascii="Arial" w:hAnsi="Arial" w:cs="Arial"/>
        </w:rPr>
      </w:pPr>
      <w:r>
        <w:rPr>
          <w:rFonts w:ascii="Arial" w:hAnsi="Arial" w:cs="Arial"/>
          <w:b/>
          <w:sz w:val="28"/>
          <w:szCs w:val="28"/>
        </w:rPr>
        <w:t>Övrig verksamhet</w:t>
      </w:r>
    </w:p>
    <w:p w14:paraId="6B8E867D" w14:textId="49B15234" w:rsidR="001E57EE" w:rsidRDefault="00C53EA4" w:rsidP="00DC404E">
      <w:pPr>
        <w:pStyle w:val="Rubrik2"/>
        <w:contextualSpacing/>
        <w:rPr>
          <w:rFonts w:ascii="Arial" w:hAnsi="Arial" w:cs="Arial"/>
          <w:i/>
          <w:sz w:val="22"/>
          <w:szCs w:val="22"/>
        </w:rPr>
      </w:pPr>
      <w:r>
        <w:rPr>
          <w:rFonts w:ascii="Arial" w:hAnsi="Arial" w:cs="Arial"/>
          <w:sz w:val="22"/>
          <w:szCs w:val="22"/>
        </w:rPr>
        <w:t>Åsgarns Marknad, föreningens största årligen återkommande evenemang, genomfördes en augustilördag med sedvanliga aktiviteter och stor publik: Bagarstugebak, kaffe- och lunch-servering, marknadsgata, loppmarknad och spelmansmusik. Mycket populär och inkomst-bringande är tunnbrödsbakn</w:t>
      </w:r>
      <w:r w:rsidR="001E57EE">
        <w:rPr>
          <w:rFonts w:ascii="Arial" w:hAnsi="Arial" w:cs="Arial"/>
          <w:sz w:val="22"/>
          <w:szCs w:val="22"/>
        </w:rPr>
        <w:t xml:space="preserve">ingen i bagarstugan. Auktionen </w:t>
      </w:r>
      <w:r>
        <w:rPr>
          <w:rFonts w:ascii="Arial" w:hAnsi="Arial" w:cs="Arial"/>
          <w:sz w:val="22"/>
          <w:szCs w:val="22"/>
        </w:rPr>
        <w:t>genom</w:t>
      </w:r>
      <w:r w:rsidR="001E57EE">
        <w:rPr>
          <w:rFonts w:ascii="Arial" w:hAnsi="Arial" w:cs="Arial"/>
          <w:sz w:val="22"/>
          <w:szCs w:val="22"/>
        </w:rPr>
        <w:t>fördes av</w:t>
      </w:r>
      <w:r>
        <w:rPr>
          <w:rFonts w:ascii="Arial" w:hAnsi="Arial" w:cs="Arial"/>
          <w:sz w:val="22"/>
          <w:szCs w:val="22"/>
        </w:rPr>
        <w:t xml:space="preserve"> </w:t>
      </w:r>
      <w:r w:rsidR="001E57EE">
        <w:rPr>
          <w:rFonts w:ascii="Arial" w:hAnsi="Arial" w:cs="Arial"/>
          <w:sz w:val="22"/>
          <w:szCs w:val="22"/>
        </w:rPr>
        <w:t>Evert Hellman, Dicka, som också driver secondhandförsäljning i Gröna magasinet i Krylbo</w:t>
      </w:r>
      <w:r>
        <w:rPr>
          <w:rFonts w:ascii="Arial" w:hAnsi="Arial" w:cs="Arial"/>
          <w:sz w:val="22"/>
          <w:szCs w:val="22"/>
        </w:rPr>
        <w:t>. Åsgarns kapell levde upp som Kulturens kapell</w:t>
      </w:r>
      <w:r>
        <w:rPr>
          <w:rFonts w:ascii="Arial" w:hAnsi="Arial" w:cs="Arial"/>
          <w:i/>
          <w:sz w:val="22"/>
          <w:szCs w:val="22"/>
        </w:rPr>
        <w:t xml:space="preserve">.  </w:t>
      </w:r>
    </w:p>
    <w:p w14:paraId="3DBCB89D" w14:textId="77777777" w:rsidR="00DC404E" w:rsidRPr="00DC404E" w:rsidRDefault="00DC404E" w:rsidP="00DC404E">
      <w:pPr>
        <w:contextualSpacing/>
        <w:rPr>
          <w:sz w:val="10"/>
          <w:szCs w:val="10"/>
        </w:rPr>
      </w:pPr>
    </w:p>
    <w:p w14:paraId="4D17E982" w14:textId="45B7060F" w:rsidR="00C53EA4" w:rsidRDefault="00C53EA4" w:rsidP="00DC404E">
      <w:pPr>
        <w:spacing w:after="0" w:line="360" w:lineRule="auto"/>
        <w:contextualSpacing/>
        <w:rPr>
          <w:rFonts w:ascii="Arial" w:hAnsi="Arial" w:cs="Arial"/>
        </w:rPr>
      </w:pPr>
      <w:r>
        <w:rPr>
          <w:rFonts w:ascii="Arial" w:hAnsi="Arial" w:cs="Arial"/>
        </w:rPr>
        <w:t xml:space="preserve">Bagarstugan har under hela året använts av medlemmar och gästande grupper. </w:t>
      </w:r>
    </w:p>
    <w:p w14:paraId="4B1378E8" w14:textId="77777777" w:rsidR="00AD420E" w:rsidRPr="00AD420E" w:rsidRDefault="00AD420E" w:rsidP="00DC404E">
      <w:pPr>
        <w:spacing w:after="0" w:line="360" w:lineRule="auto"/>
        <w:contextualSpacing/>
        <w:rPr>
          <w:rFonts w:ascii="Arial" w:hAnsi="Arial" w:cs="Arial"/>
          <w:sz w:val="10"/>
          <w:szCs w:val="10"/>
        </w:rPr>
      </w:pPr>
    </w:p>
    <w:p w14:paraId="4ADAB175" w14:textId="39C770AD" w:rsidR="00C53EA4" w:rsidRPr="00150B30" w:rsidRDefault="00C53EA4" w:rsidP="00C53EA4">
      <w:pPr>
        <w:spacing w:after="0" w:line="360" w:lineRule="auto"/>
        <w:contextualSpacing/>
        <w:rPr>
          <w:rFonts w:ascii="Arial" w:hAnsi="Arial" w:cs="Arial"/>
        </w:rPr>
      </w:pPr>
      <w:r>
        <w:rPr>
          <w:rFonts w:ascii="Arial" w:hAnsi="Arial" w:cs="Arial"/>
        </w:rPr>
        <w:t>På julafton och nyårsafton inbjöd föreningen alla medlemmar att längs vägarna tända m</w:t>
      </w:r>
      <w:r w:rsidR="005C5C04">
        <w:rPr>
          <w:rFonts w:ascii="Arial" w:hAnsi="Arial" w:cs="Arial"/>
        </w:rPr>
        <w:t>arschaller</w:t>
      </w:r>
      <w:r>
        <w:rPr>
          <w:rFonts w:ascii="Arial" w:hAnsi="Arial" w:cs="Arial"/>
        </w:rPr>
        <w:t xml:space="preserve"> som med sina fladdrande lågor ger extra glans åt vå</w:t>
      </w:r>
      <w:r w:rsidR="00CB4394">
        <w:rPr>
          <w:rFonts w:ascii="Arial" w:hAnsi="Arial" w:cs="Arial"/>
        </w:rPr>
        <w:t>r bygd. Gensvaret blev även 2018</w:t>
      </w:r>
      <w:r>
        <w:rPr>
          <w:rFonts w:ascii="Arial" w:hAnsi="Arial" w:cs="Arial"/>
        </w:rPr>
        <w:t xml:space="preserve"> mycket stort, </w:t>
      </w:r>
      <w:r w:rsidR="005C5C04">
        <w:rPr>
          <w:rFonts w:ascii="Arial" w:hAnsi="Arial" w:cs="Arial"/>
        </w:rPr>
        <w:t>och ljusen i Åsgarnsdalen har</w:t>
      </w:r>
      <w:r>
        <w:rPr>
          <w:rFonts w:ascii="Arial" w:hAnsi="Arial" w:cs="Arial"/>
        </w:rPr>
        <w:t xml:space="preserve"> utveckla</w:t>
      </w:r>
      <w:r w:rsidR="005C5C04">
        <w:rPr>
          <w:rFonts w:ascii="Arial" w:hAnsi="Arial" w:cs="Arial"/>
        </w:rPr>
        <w:t>t</w:t>
      </w:r>
      <w:r w:rsidR="00DC404E">
        <w:rPr>
          <w:rFonts w:ascii="Arial" w:hAnsi="Arial" w:cs="Arial"/>
        </w:rPr>
        <w:t>s till en besöksattraktion</w:t>
      </w:r>
      <w:r>
        <w:rPr>
          <w:rFonts w:ascii="Arial" w:hAnsi="Arial" w:cs="Arial"/>
        </w:rPr>
        <w:t xml:space="preserve">. </w:t>
      </w:r>
    </w:p>
    <w:p w14:paraId="035F5B44" w14:textId="77777777" w:rsidR="00457B99" w:rsidRDefault="00457B99" w:rsidP="00457B99">
      <w:pPr>
        <w:pStyle w:val="Rubrik2"/>
        <w:spacing w:before="240"/>
        <w:contextualSpacing/>
        <w:rPr>
          <w:rFonts w:ascii="Arial" w:hAnsi="Arial" w:cs="Arial"/>
          <w:b/>
          <w:sz w:val="28"/>
          <w:szCs w:val="28"/>
        </w:rPr>
      </w:pPr>
      <w:r>
        <w:rPr>
          <w:rFonts w:ascii="Arial" w:hAnsi="Arial" w:cs="Arial"/>
          <w:b/>
          <w:sz w:val="28"/>
          <w:szCs w:val="28"/>
        </w:rPr>
        <w:t>Allmän samlingslokal</w:t>
      </w:r>
    </w:p>
    <w:p w14:paraId="47AE4379" w14:textId="41C1BB0E" w:rsidR="00457B99" w:rsidRDefault="00457B99" w:rsidP="00C53EA4">
      <w:pPr>
        <w:spacing w:after="0" w:line="360" w:lineRule="auto"/>
        <w:contextualSpacing/>
        <w:rPr>
          <w:rFonts w:ascii="Arial" w:hAnsi="Arial" w:cs="Arial"/>
          <w:b/>
          <w:sz w:val="28"/>
          <w:szCs w:val="28"/>
        </w:rPr>
      </w:pPr>
      <w:r>
        <w:rPr>
          <w:rFonts w:ascii="Arial" w:hAnsi="Arial" w:cs="Arial"/>
        </w:rPr>
        <w:t>Uthyrning av bygdegården till familjer, föreningar och företag är en huvuduppgift för vår före-ning. Betydelsefullt är det kontinuerliga samarbetet med Studieförbundet Vuxenskolan och med Åsgarns kyrkliga arbetskrets. Återkommande är även de synskadades dalamarknader inför påsk och jul. Bygdegården är också utmärkt festlokal för bröllop och andra familje-högtider</w:t>
      </w:r>
      <w:r w:rsidR="002E2655">
        <w:rPr>
          <w:rFonts w:ascii="Arial" w:hAnsi="Arial" w:cs="Arial"/>
        </w:rPr>
        <w:t>.</w:t>
      </w:r>
    </w:p>
    <w:p w14:paraId="333A5FC2" w14:textId="77777777" w:rsidR="00150B30" w:rsidRPr="00CB4394" w:rsidRDefault="00150B30" w:rsidP="00C53EA4">
      <w:pPr>
        <w:spacing w:after="0" w:line="360" w:lineRule="auto"/>
        <w:contextualSpacing/>
        <w:rPr>
          <w:rFonts w:ascii="Arial" w:hAnsi="Arial" w:cs="Arial"/>
          <w:b/>
          <w:sz w:val="10"/>
          <w:szCs w:val="10"/>
        </w:rPr>
      </w:pPr>
    </w:p>
    <w:p w14:paraId="42D6A587" w14:textId="77777777" w:rsidR="00C53EA4" w:rsidRDefault="00C53EA4" w:rsidP="00C53EA4">
      <w:pPr>
        <w:spacing w:after="0" w:line="360" w:lineRule="auto"/>
        <w:contextualSpacing/>
        <w:rPr>
          <w:rFonts w:ascii="Arial" w:hAnsi="Arial" w:cs="Arial"/>
          <w:b/>
          <w:sz w:val="28"/>
          <w:szCs w:val="28"/>
        </w:rPr>
      </w:pPr>
      <w:r>
        <w:rPr>
          <w:rFonts w:ascii="Arial" w:hAnsi="Arial" w:cs="Arial"/>
          <w:b/>
          <w:sz w:val="28"/>
          <w:szCs w:val="28"/>
        </w:rPr>
        <w:t>Åsgarnsbladet</w:t>
      </w:r>
    </w:p>
    <w:p w14:paraId="3F990595" w14:textId="025985F1" w:rsidR="00C53EA4" w:rsidRDefault="00C53EA4" w:rsidP="00C53EA4">
      <w:pPr>
        <w:spacing w:after="0" w:line="360" w:lineRule="auto"/>
        <w:contextualSpacing/>
        <w:rPr>
          <w:rFonts w:ascii="Arial" w:hAnsi="Arial" w:cs="Arial"/>
        </w:rPr>
      </w:pPr>
      <w:r>
        <w:rPr>
          <w:rFonts w:ascii="Arial" w:hAnsi="Arial" w:cs="Arial"/>
        </w:rPr>
        <w:t>Å</w:t>
      </w:r>
      <w:r w:rsidR="005C5C04">
        <w:rPr>
          <w:rFonts w:ascii="Arial" w:hAnsi="Arial" w:cs="Arial"/>
        </w:rPr>
        <w:t>sgarnbladet utkom</w:t>
      </w:r>
      <w:r w:rsidR="001E57EE">
        <w:rPr>
          <w:rFonts w:ascii="Arial" w:hAnsi="Arial" w:cs="Arial"/>
        </w:rPr>
        <w:t xml:space="preserve"> med fyra</w:t>
      </w:r>
      <w:r>
        <w:rPr>
          <w:rFonts w:ascii="Arial" w:hAnsi="Arial" w:cs="Arial"/>
        </w:rPr>
        <w:t xml:space="preserve"> nummer, vart och ett i en upplaga om cirka 450 ex.</w:t>
      </w:r>
    </w:p>
    <w:p w14:paraId="6C78014A" w14:textId="77777777" w:rsidR="00C53EA4" w:rsidRDefault="00C53EA4" w:rsidP="00C53EA4">
      <w:pPr>
        <w:pStyle w:val="Rubrik2"/>
        <w:spacing w:before="240"/>
        <w:contextualSpacing/>
        <w:rPr>
          <w:rFonts w:ascii="Arial" w:hAnsi="Arial" w:cs="Arial"/>
          <w:b/>
          <w:sz w:val="28"/>
          <w:szCs w:val="28"/>
        </w:rPr>
      </w:pPr>
      <w:r>
        <w:rPr>
          <w:rFonts w:ascii="Arial" w:hAnsi="Arial" w:cs="Arial"/>
          <w:b/>
          <w:sz w:val="28"/>
          <w:szCs w:val="28"/>
        </w:rPr>
        <w:t xml:space="preserve">Bygdegårdsrörelsen </w:t>
      </w:r>
    </w:p>
    <w:p w14:paraId="54434E36" w14:textId="05B677AA" w:rsidR="00CC7DB3" w:rsidRPr="00CB4394" w:rsidRDefault="005C5C04" w:rsidP="00CB4394">
      <w:pPr>
        <w:spacing w:line="360" w:lineRule="auto"/>
        <w:rPr>
          <w:rFonts w:ascii="Arial" w:hAnsi="Arial" w:cs="Arial"/>
        </w:rPr>
      </w:pPr>
      <w:r>
        <w:rPr>
          <w:rFonts w:ascii="Arial" w:hAnsi="Arial" w:cs="Arial"/>
        </w:rPr>
        <w:t>Bygdegårdsföreningen var</w:t>
      </w:r>
      <w:r w:rsidR="00C53EA4">
        <w:rPr>
          <w:rFonts w:ascii="Arial" w:hAnsi="Arial" w:cs="Arial"/>
        </w:rPr>
        <w:t xml:space="preserve"> företrädd vid olika aktiviteter i Da</w:t>
      </w:r>
      <w:r w:rsidR="006A7281">
        <w:rPr>
          <w:rFonts w:ascii="Arial" w:hAnsi="Arial" w:cs="Arial"/>
        </w:rPr>
        <w:t>larnas bygdegårdsdistrikt, bland annat</w:t>
      </w:r>
      <w:r w:rsidR="00C53EA4">
        <w:rPr>
          <w:rFonts w:ascii="Arial" w:hAnsi="Arial" w:cs="Arial"/>
        </w:rPr>
        <w:t xml:space="preserve"> vi</w:t>
      </w:r>
      <w:r w:rsidR="001E57EE">
        <w:rPr>
          <w:rFonts w:ascii="Arial" w:hAnsi="Arial" w:cs="Arial"/>
        </w:rPr>
        <w:t>d distriktsstämma</w:t>
      </w:r>
      <w:r w:rsidR="00AD420E">
        <w:rPr>
          <w:rFonts w:ascii="Arial" w:hAnsi="Arial" w:cs="Arial"/>
        </w:rPr>
        <w:t>n i Bergsgården, Falun, m</w:t>
      </w:r>
      <w:r w:rsidR="00C53EA4">
        <w:rPr>
          <w:rFonts w:ascii="Arial" w:hAnsi="Arial" w:cs="Arial"/>
        </w:rPr>
        <w:t>ed två ombud och flera övriga intresse</w:t>
      </w:r>
      <w:r w:rsidR="00786A11">
        <w:rPr>
          <w:rFonts w:ascii="Arial" w:hAnsi="Arial" w:cs="Arial"/>
        </w:rPr>
        <w:t>-</w:t>
      </w:r>
      <w:r w:rsidR="00C53EA4">
        <w:rPr>
          <w:rFonts w:ascii="Arial" w:hAnsi="Arial" w:cs="Arial"/>
        </w:rPr>
        <w:t xml:space="preserve">rade. </w:t>
      </w:r>
    </w:p>
    <w:p w14:paraId="04D7A848" w14:textId="77777777" w:rsidR="00C53EA4" w:rsidRDefault="00C53EA4" w:rsidP="00C53EA4">
      <w:pPr>
        <w:spacing w:after="0" w:line="360" w:lineRule="auto"/>
        <w:contextualSpacing/>
        <w:rPr>
          <w:rFonts w:ascii="Arial" w:hAnsi="Arial" w:cs="Arial"/>
        </w:rPr>
      </w:pPr>
      <w:r>
        <w:rPr>
          <w:rFonts w:ascii="Arial" w:hAnsi="Arial" w:cs="Arial"/>
          <w:b/>
          <w:sz w:val="28"/>
          <w:szCs w:val="28"/>
        </w:rPr>
        <w:t>Värdskap i bygdegården</w:t>
      </w:r>
    </w:p>
    <w:p w14:paraId="605F8C99" w14:textId="4533EFEA" w:rsidR="00C53EA4" w:rsidRDefault="00C53EA4" w:rsidP="00C53EA4">
      <w:pPr>
        <w:spacing w:after="0" w:line="360" w:lineRule="auto"/>
        <w:contextualSpacing/>
        <w:rPr>
          <w:rFonts w:ascii="Arial" w:hAnsi="Arial" w:cs="Arial"/>
        </w:rPr>
      </w:pPr>
      <w:r>
        <w:rPr>
          <w:rFonts w:ascii="Arial" w:hAnsi="Arial" w:cs="Arial"/>
        </w:rPr>
        <w:t>Hyresgäst i bygdegår</w:t>
      </w:r>
      <w:r w:rsidR="005C5C04">
        <w:rPr>
          <w:rFonts w:ascii="Arial" w:hAnsi="Arial" w:cs="Arial"/>
        </w:rPr>
        <w:t>dens lägenhet var Christer Ring</w:t>
      </w:r>
      <w:r>
        <w:rPr>
          <w:rFonts w:ascii="Arial" w:hAnsi="Arial" w:cs="Arial"/>
        </w:rPr>
        <w:t xml:space="preserve"> som också medverkade med värdskap i bygdegården. </w:t>
      </w:r>
    </w:p>
    <w:p w14:paraId="4CA1BD7F" w14:textId="77777777" w:rsidR="00C53EA4" w:rsidRPr="008D2E5E" w:rsidRDefault="00C53EA4" w:rsidP="00C53EA4">
      <w:pPr>
        <w:pStyle w:val="Rubrik2"/>
        <w:rPr>
          <w:rFonts w:ascii="Arial" w:eastAsia="Calibri" w:hAnsi="Arial" w:cs="Arial"/>
          <w:sz w:val="10"/>
          <w:szCs w:val="10"/>
          <w:lang w:eastAsia="en-US"/>
        </w:rPr>
      </w:pPr>
    </w:p>
    <w:p w14:paraId="73EF8AE6" w14:textId="34F109BC" w:rsidR="00C53EA4" w:rsidRDefault="000B5CCD" w:rsidP="00C53EA4">
      <w:pPr>
        <w:pStyle w:val="Rubrik2"/>
        <w:rPr>
          <w:rFonts w:ascii="Arial" w:hAnsi="Arial" w:cs="Arial"/>
          <w:b/>
          <w:sz w:val="28"/>
          <w:szCs w:val="28"/>
        </w:rPr>
      </w:pPr>
      <w:r>
        <w:rPr>
          <w:rFonts w:ascii="Arial" w:hAnsi="Arial" w:cs="Arial"/>
          <w:b/>
          <w:sz w:val="28"/>
          <w:szCs w:val="28"/>
        </w:rPr>
        <w:t>Demokrati och förtroendevalda</w:t>
      </w:r>
    </w:p>
    <w:p w14:paraId="1E0F36D5" w14:textId="65811A84" w:rsidR="000B5CCD" w:rsidRDefault="000B5CCD" w:rsidP="00C53EA4">
      <w:pPr>
        <w:tabs>
          <w:tab w:val="left" w:pos="851"/>
        </w:tabs>
        <w:spacing w:after="0" w:line="360" w:lineRule="auto"/>
        <w:contextualSpacing/>
        <w:rPr>
          <w:rFonts w:ascii="Arial" w:hAnsi="Arial" w:cs="Arial"/>
        </w:rPr>
      </w:pPr>
      <w:r>
        <w:rPr>
          <w:rFonts w:ascii="Arial" w:hAnsi="Arial" w:cs="Arial"/>
        </w:rPr>
        <w:t>Föreningens årsmöte hölls en solig söndag i mars. Varma tack riktades till Håkan Hedblom, Fors, som under flera årtionden aktivt har medverkat i bygdegårdsstyrelsen. Håkan var först värd, boende i bygdegården, och v</w:t>
      </w:r>
      <w:r w:rsidR="00150B30">
        <w:rPr>
          <w:rFonts w:ascii="Arial" w:hAnsi="Arial" w:cs="Arial"/>
        </w:rPr>
        <w:t>aldes efter flytt till Fors som</w:t>
      </w:r>
      <w:r>
        <w:rPr>
          <w:rFonts w:ascii="Arial" w:hAnsi="Arial" w:cs="Arial"/>
        </w:rPr>
        <w:t xml:space="preserve"> styrelseledamot. </w:t>
      </w:r>
    </w:p>
    <w:p w14:paraId="5A4657EE" w14:textId="77777777" w:rsidR="000B5CCD" w:rsidRPr="000B5CCD" w:rsidRDefault="000B5CCD" w:rsidP="00C53EA4">
      <w:pPr>
        <w:tabs>
          <w:tab w:val="left" w:pos="851"/>
        </w:tabs>
        <w:spacing w:after="0" w:line="360" w:lineRule="auto"/>
        <w:contextualSpacing/>
        <w:rPr>
          <w:rFonts w:ascii="Arial" w:hAnsi="Arial" w:cs="Arial"/>
          <w:sz w:val="10"/>
          <w:szCs w:val="10"/>
        </w:rPr>
      </w:pPr>
    </w:p>
    <w:p w14:paraId="47B08A9F" w14:textId="18873555" w:rsidR="00C53EA4" w:rsidRDefault="000B5CCD" w:rsidP="00C53EA4">
      <w:pPr>
        <w:tabs>
          <w:tab w:val="left" w:pos="851"/>
        </w:tabs>
        <w:spacing w:after="0" w:line="360" w:lineRule="auto"/>
        <w:contextualSpacing/>
        <w:rPr>
          <w:rFonts w:ascii="Arial" w:hAnsi="Arial" w:cs="Arial"/>
        </w:rPr>
      </w:pPr>
      <w:r>
        <w:rPr>
          <w:rFonts w:ascii="Arial" w:hAnsi="Arial" w:cs="Arial"/>
        </w:rPr>
        <w:t>S</w:t>
      </w:r>
      <w:r w:rsidR="005C5C04">
        <w:rPr>
          <w:rFonts w:ascii="Arial" w:hAnsi="Arial" w:cs="Arial"/>
        </w:rPr>
        <w:t>tyrelsen hade</w:t>
      </w:r>
      <w:r w:rsidR="00C53EA4">
        <w:rPr>
          <w:rFonts w:ascii="Arial" w:hAnsi="Arial" w:cs="Arial"/>
        </w:rPr>
        <w:t xml:space="preserve"> följande sammansättning: Ordförande K</w:t>
      </w:r>
      <w:r w:rsidR="005C5C04">
        <w:rPr>
          <w:rFonts w:ascii="Arial" w:hAnsi="Arial" w:cs="Arial"/>
        </w:rPr>
        <w:t>arin Perers, Mörtarbo, vice ord</w:t>
      </w:r>
      <w:r w:rsidR="00C53EA4">
        <w:rPr>
          <w:rFonts w:ascii="Arial" w:hAnsi="Arial" w:cs="Arial"/>
        </w:rPr>
        <w:t>föran</w:t>
      </w:r>
      <w:r w:rsidR="005C5C04">
        <w:rPr>
          <w:rFonts w:ascii="Arial" w:hAnsi="Arial" w:cs="Arial"/>
        </w:rPr>
        <w:t>-</w:t>
      </w:r>
      <w:r w:rsidR="00C53EA4">
        <w:rPr>
          <w:rFonts w:ascii="Arial" w:hAnsi="Arial" w:cs="Arial"/>
        </w:rPr>
        <w:t xml:space="preserve">de Leif Ekström, Västansjö, kassör </w:t>
      </w:r>
      <w:r w:rsidR="00CC7DB3">
        <w:rPr>
          <w:rFonts w:ascii="Arial" w:hAnsi="Arial" w:cs="Arial"/>
        </w:rPr>
        <w:t xml:space="preserve">Bengt-Olof </w:t>
      </w:r>
      <w:r w:rsidR="005C5C04">
        <w:rPr>
          <w:rFonts w:ascii="Arial" w:hAnsi="Arial" w:cs="Arial"/>
        </w:rPr>
        <w:t>Danielsson, Persbo, sekreterare</w:t>
      </w:r>
      <w:r w:rsidR="00CC7DB3">
        <w:rPr>
          <w:rFonts w:ascii="Arial" w:hAnsi="Arial" w:cs="Arial"/>
        </w:rPr>
        <w:t xml:space="preserve"> Gunvor Westlin, Västanvik, </w:t>
      </w:r>
      <w:r w:rsidR="00C53EA4">
        <w:rPr>
          <w:rFonts w:ascii="Arial" w:hAnsi="Arial" w:cs="Arial"/>
        </w:rPr>
        <w:t>kulturansvarig Ruth Lindgren, Åsgarn, övriga ledamöter Roland Ek, Kolarbo, Inger Hendel, Nickarvet, St</w:t>
      </w:r>
      <w:r w:rsidR="00CB4394">
        <w:rPr>
          <w:rFonts w:ascii="Arial" w:hAnsi="Arial" w:cs="Arial"/>
        </w:rPr>
        <w:t xml:space="preserve">ig Eriksson, Yttersbenning, Johan Lindström, Lycka, och </w:t>
      </w:r>
      <w:r>
        <w:rPr>
          <w:rFonts w:ascii="Arial" w:hAnsi="Arial" w:cs="Arial"/>
        </w:rPr>
        <w:t xml:space="preserve">– nyvald vid årsmötet – </w:t>
      </w:r>
      <w:r w:rsidR="00CB4394">
        <w:rPr>
          <w:rFonts w:ascii="Arial" w:hAnsi="Arial" w:cs="Arial"/>
        </w:rPr>
        <w:t xml:space="preserve">Jenny Ebervik, Bondarvet. </w:t>
      </w:r>
      <w:r w:rsidR="00C53EA4">
        <w:rPr>
          <w:rFonts w:ascii="Arial" w:hAnsi="Arial" w:cs="Arial"/>
        </w:rPr>
        <w:t xml:space="preserve"> </w:t>
      </w:r>
    </w:p>
    <w:p w14:paraId="5AC2D359" w14:textId="77777777" w:rsidR="00C53EA4" w:rsidRDefault="00C53EA4" w:rsidP="00C53EA4">
      <w:pPr>
        <w:tabs>
          <w:tab w:val="left" w:pos="851"/>
        </w:tabs>
        <w:spacing w:after="0" w:line="360" w:lineRule="auto"/>
        <w:contextualSpacing/>
        <w:rPr>
          <w:rFonts w:ascii="Arial" w:hAnsi="Arial" w:cs="Arial"/>
          <w:sz w:val="10"/>
          <w:szCs w:val="10"/>
        </w:rPr>
      </w:pPr>
    </w:p>
    <w:p w14:paraId="7F32D226" w14:textId="79986A61" w:rsidR="00C53EA4" w:rsidRDefault="00C53EA4" w:rsidP="00C53EA4">
      <w:pPr>
        <w:tabs>
          <w:tab w:val="left" w:pos="851"/>
        </w:tabs>
        <w:spacing w:after="0" w:line="360" w:lineRule="auto"/>
        <w:contextualSpacing/>
        <w:rPr>
          <w:rFonts w:ascii="Arial" w:hAnsi="Arial" w:cs="Arial"/>
        </w:rPr>
      </w:pPr>
      <w:r>
        <w:rPr>
          <w:rFonts w:ascii="Arial" w:hAnsi="Arial" w:cs="Arial"/>
        </w:rPr>
        <w:t xml:space="preserve">Revisorer i föreningen var Anette Sivars, Västansjö, och </w:t>
      </w:r>
      <w:r w:rsidR="00AD420E">
        <w:rPr>
          <w:rFonts w:ascii="Arial" w:hAnsi="Arial" w:cs="Arial"/>
        </w:rPr>
        <w:t xml:space="preserve">Ove Thomsson, Överbo med Bo Eklund, Hälla, </w:t>
      </w:r>
      <w:r>
        <w:rPr>
          <w:rFonts w:ascii="Arial" w:hAnsi="Arial" w:cs="Arial"/>
        </w:rPr>
        <w:t>som</w:t>
      </w:r>
      <w:r w:rsidR="005C5C04">
        <w:rPr>
          <w:rFonts w:ascii="Arial" w:hAnsi="Arial" w:cs="Arial"/>
        </w:rPr>
        <w:t xml:space="preserve"> ersättare. Som valberedning verkade</w:t>
      </w:r>
      <w:r>
        <w:rPr>
          <w:rFonts w:ascii="Arial" w:hAnsi="Arial" w:cs="Arial"/>
        </w:rPr>
        <w:t xml:space="preserve"> Christina Eklund, Hälla</w:t>
      </w:r>
      <w:r w:rsidR="00FD0B68">
        <w:rPr>
          <w:rFonts w:ascii="Arial" w:hAnsi="Arial" w:cs="Arial"/>
        </w:rPr>
        <w:t xml:space="preserve">, </w:t>
      </w:r>
      <w:r w:rsidR="005C5C04">
        <w:rPr>
          <w:rFonts w:ascii="Arial" w:hAnsi="Arial" w:cs="Arial"/>
        </w:rPr>
        <w:t>Matts Ekman, Åbron</w:t>
      </w:r>
      <w:r w:rsidR="00FD0B68">
        <w:rPr>
          <w:rFonts w:ascii="Arial" w:hAnsi="Arial" w:cs="Arial"/>
        </w:rPr>
        <w:t>, och Margareta Eriksson, Västansjö</w:t>
      </w:r>
      <w:r>
        <w:rPr>
          <w:rFonts w:ascii="Arial" w:hAnsi="Arial" w:cs="Arial"/>
        </w:rPr>
        <w:t>. Lotteriansvarig i föreni</w:t>
      </w:r>
      <w:r w:rsidR="00CC7DB3">
        <w:rPr>
          <w:rFonts w:ascii="Arial" w:hAnsi="Arial" w:cs="Arial"/>
        </w:rPr>
        <w:t>ngen var Inger Hendel</w:t>
      </w:r>
      <w:r>
        <w:rPr>
          <w:rFonts w:ascii="Arial" w:hAnsi="Arial" w:cs="Arial"/>
        </w:rPr>
        <w:t xml:space="preserve">. </w:t>
      </w:r>
    </w:p>
    <w:p w14:paraId="5BB4ED52" w14:textId="77777777" w:rsidR="00C53EA4" w:rsidRDefault="00C53EA4" w:rsidP="00C53EA4">
      <w:pPr>
        <w:tabs>
          <w:tab w:val="left" w:pos="851"/>
        </w:tabs>
        <w:spacing w:after="0" w:line="360" w:lineRule="auto"/>
        <w:contextualSpacing/>
        <w:rPr>
          <w:rFonts w:ascii="Arial" w:hAnsi="Arial" w:cs="Arial"/>
          <w:sz w:val="10"/>
          <w:szCs w:val="10"/>
        </w:rPr>
      </w:pPr>
    </w:p>
    <w:p w14:paraId="470143D2" w14:textId="42A028F4" w:rsidR="00C53EA4" w:rsidRDefault="00C53EA4" w:rsidP="00C53EA4">
      <w:pPr>
        <w:tabs>
          <w:tab w:val="left" w:pos="851"/>
        </w:tabs>
        <w:spacing w:after="0" w:line="360" w:lineRule="auto"/>
        <w:contextualSpacing/>
        <w:rPr>
          <w:rFonts w:ascii="Arial" w:hAnsi="Arial" w:cs="Arial"/>
        </w:rPr>
      </w:pPr>
      <w:r>
        <w:rPr>
          <w:rFonts w:ascii="Arial" w:hAnsi="Arial" w:cs="Arial"/>
        </w:rPr>
        <w:t>I Folkare Landsbygdsforum, so</w:t>
      </w:r>
      <w:r w:rsidR="005C5C04">
        <w:rPr>
          <w:rFonts w:ascii="Arial" w:hAnsi="Arial" w:cs="Arial"/>
        </w:rPr>
        <w:t xml:space="preserve">m är Avestas kommunbygderåd, företräddes </w:t>
      </w:r>
      <w:r>
        <w:rPr>
          <w:rFonts w:ascii="Arial" w:hAnsi="Arial" w:cs="Arial"/>
        </w:rPr>
        <w:t>Åsgarnsbygden</w:t>
      </w:r>
      <w:r w:rsidR="005C5C04">
        <w:rPr>
          <w:rFonts w:ascii="Arial" w:hAnsi="Arial" w:cs="Arial"/>
        </w:rPr>
        <w:t xml:space="preserve"> av Gunvor Westlin</w:t>
      </w:r>
      <w:r>
        <w:rPr>
          <w:rFonts w:ascii="Arial" w:hAnsi="Arial" w:cs="Arial"/>
        </w:rPr>
        <w:t xml:space="preserve">. </w:t>
      </w:r>
    </w:p>
    <w:p w14:paraId="58A2445D" w14:textId="77777777" w:rsidR="00DF0493" w:rsidRDefault="00DF0493" w:rsidP="00C53EA4">
      <w:pPr>
        <w:pStyle w:val="Rubrik2"/>
        <w:spacing w:before="240"/>
        <w:contextualSpacing/>
        <w:rPr>
          <w:rFonts w:ascii="Arial" w:hAnsi="Arial" w:cs="Arial"/>
          <w:b/>
          <w:sz w:val="28"/>
          <w:szCs w:val="28"/>
        </w:rPr>
      </w:pPr>
    </w:p>
    <w:p w14:paraId="3BAF2DA8" w14:textId="77777777" w:rsidR="00DF0493" w:rsidRDefault="00DF0493" w:rsidP="00C53EA4">
      <w:pPr>
        <w:pStyle w:val="Rubrik2"/>
        <w:spacing w:before="240"/>
        <w:contextualSpacing/>
        <w:rPr>
          <w:rFonts w:ascii="Arial" w:hAnsi="Arial" w:cs="Arial"/>
          <w:b/>
          <w:sz w:val="28"/>
          <w:szCs w:val="28"/>
        </w:rPr>
      </w:pPr>
    </w:p>
    <w:p w14:paraId="4A775109" w14:textId="77777777" w:rsidR="00DF0493" w:rsidRDefault="00DF0493" w:rsidP="00C53EA4">
      <w:pPr>
        <w:pStyle w:val="Rubrik2"/>
        <w:spacing w:before="240"/>
        <w:contextualSpacing/>
        <w:rPr>
          <w:rFonts w:ascii="Arial" w:hAnsi="Arial" w:cs="Arial"/>
          <w:b/>
          <w:sz w:val="28"/>
          <w:szCs w:val="28"/>
        </w:rPr>
      </w:pPr>
    </w:p>
    <w:p w14:paraId="1693B1BF" w14:textId="77777777" w:rsidR="00C53EA4" w:rsidRDefault="00C53EA4" w:rsidP="00C53EA4">
      <w:pPr>
        <w:pStyle w:val="Rubrik2"/>
        <w:spacing w:before="240"/>
        <w:contextualSpacing/>
        <w:rPr>
          <w:rFonts w:ascii="Arial" w:hAnsi="Arial" w:cs="Arial"/>
          <w:b/>
          <w:sz w:val="28"/>
          <w:szCs w:val="28"/>
        </w:rPr>
      </w:pPr>
      <w:r>
        <w:rPr>
          <w:rFonts w:ascii="Arial" w:hAnsi="Arial" w:cs="Arial"/>
          <w:b/>
          <w:sz w:val="28"/>
          <w:szCs w:val="28"/>
        </w:rPr>
        <w:t>Tack</w:t>
      </w:r>
    </w:p>
    <w:p w14:paraId="3B16B9CA" w14:textId="77777777" w:rsidR="00C53EA4" w:rsidRDefault="00C53EA4" w:rsidP="00C53EA4">
      <w:pPr>
        <w:spacing w:after="0" w:line="360" w:lineRule="auto"/>
        <w:contextualSpacing/>
        <w:rPr>
          <w:rFonts w:ascii="Arial" w:hAnsi="Arial" w:cs="Arial"/>
        </w:rPr>
      </w:pPr>
      <w:r>
        <w:rPr>
          <w:rFonts w:ascii="Arial" w:hAnsi="Arial" w:cs="Arial"/>
        </w:rPr>
        <w:t xml:space="preserve">Styrelsen framför sitt varma tack till alla medlemmar, alla samverkande organisationer och alla andra som medverkar till att göra bygdegården till levande centrum i Åsgarnsdalen. </w:t>
      </w:r>
    </w:p>
    <w:p w14:paraId="71E24635" w14:textId="753F2C1C" w:rsidR="00C53EA4" w:rsidRDefault="0058488A" w:rsidP="00C53EA4">
      <w:pPr>
        <w:spacing w:after="0" w:line="360" w:lineRule="auto"/>
        <w:contextualSpacing/>
        <w:rPr>
          <w:rFonts w:ascii="Arial" w:hAnsi="Arial" w:cs="Arial"/>
        </w:rPr>
      </w:pPr>
      <w:r>
        <w:rPr>
          <w:rFonts w:ascii="Arial" w:hAnsi="Arial" w:cs="Arial"/>
        </w:rPr>
        <w:t xml:space="preserve">Det är </w:t>
      </w:r>
      <w:r w:rsidR="00C53EA4">
        <w:rPr>
          <w:rFonts w:ascii="Arial" w:hAnsi="Arial" w:cs="Arial"/>
        </w:rPr>
        <w:t>er delakti</w:t>
      </w:r>
      <w:r>
        <w:rPr>
          <w:rFonts w:ascii="Arial" w:hAnsi="Arial" w:cs="Arial"/>
        </w:rPr>
        <w:t>ghet och ert engagemang som ger bygdegården liv</w:t>
      </w:r>
      <w:r w:rsidR="00C53EA4">
        <w:rPr>
          <w:rFonts w:ascii="Arial" w:hAnsi="Arial" w:cs="Arial"/>
        </w:rPr>
        <w:t>!</w:t>
      </w:r>
    </w:p>
    <w:p w14:paraId="10AC5891" w14:textId="77777777" w:rsidR="00C53EA4" w:rsidRDefault="00C53EA4" w:rsidP="00C53EA4">
      <w:pPr>
        <w:spacing w:after="0" w:line="360" w:lineRule="auto"/>
        <w:contextualSpacing/>
        <w:rPr>
          <w:rFonts w:ascii="Arial" w:hAnsi="Arial" w:cs="Arial"/>
          <w:sz w:val="10"/>
          <w:szCs w:val="10"/>
        </w:rPr>
      </w:pPr>
    </w:p>
    <w:p w14:paraId="3ECE6926" w14:textId="4D2E16EC" w:rsidR="00C53EA4" w:rsidRDefault="00C53EA4" w:rsidP="00C53EA4">
      <w:pPr>
        <w:spacing w:after="0" w:line="360" w:lineRule="auto"/>
        <w:contextualSpacing/>
        <w:rPr>
          <w:rFonts w:ascii="Arial" w:hAnsi="Arial" w:cs="Arial"/>
        </w:rPr>
      </w:pPr>
      <w:r>
        <w:rPr>
          <w:rFonts w:ascii="Arial" w:hAnsi="Arial" w:cs="Arial"/>
        </w:rPr>
        <w:t xml:space="preserve">Tack till Dalarnas Bygdegårdsdistrikt, </w:t>
      </w:r>
      <w:r w:rsidR="00357E20">
        <w:rPr>
          <w:rFonts w:ascii="Arial" w:hAnsi="Arial" w:cs="Arial"/>
        </w:rPr>
        <w:t xml:space="preserve">Folkare Landsbygdsforum, </w:t>
      </w:r>
      <w:r>
        <w:rPr>
          <w:rFonts w:ascii="Arial" w:hAnsi="Arial" w:cs="Arial"/>
        </w:rPr>
        <w:t>Avesta Naturvårdss</w:t>
      </w:r>
      <w:r w:rsidR="00357E20">
        <w:rPr>
          <w:rFonts w:ascii="Arial" w:hAnsi="Arial" w:cs="Arial"/>
        </w:rPr>
        <w:t>tiftelse, Studieförbundet Vuxen</w:t>
      </w:r>
      <w:r>
        <w:rPr>
          <w:rFonts w:ascii="Arial" w:hAnsi="Arial" w:cs="Arial"/>
        </w:rPr>
        <w:t>skolan, Svenska kyrkan i By Folkärna pastorat, Stora Enso Fors och lokala föreningar</w:t>
      </w:r>
      <w:r w:rsidR="00AF07D3">
        <w:rPr>
          <w:rFonts w:ascii="Arial" w:hAnsi="Arial" w:cs="Arial"/>
        </w:rPr>
        <w:t xml:space="preserve"> och företag</w:t>
      </w:r>
      <w:r>
        <w:rPr>
          <w:rFonts w:ascii="Arial" w:hAnsi="Arial" w:cs="Arial"/>
        </w:rPr>
        <w:t xml:space="preserve"> i Folkarebygden för gott samarbete. </w:t>
      </w:r>
    </w:p>
    <w:p w14:paraId="0FA4B2AC" w14:textId="77777777" w:rsidR="00C53EA4" w:rsidRDefault="00C53EA4" w:rsidP="00C53EA4">
      <w:pPr>
        <w:spacing w:after="0" w:line="360" w:lineRule="auto"/>
        <w:contextualSpacing/>
        <w:rPr>
          <w:rFonts w:ascii="Arial" w:hAnsi="Arial" w:cs="Arial"/>
        </w:rPr>
      </w:pPr>
    </w:p>
    <w:p w14:paraId="6735FC74" w14:textId="77777777" w:rsidR="00AD420E" w:rsidRDefault="00C53EA4" w:rsidP="00150B30">
      <w:pPr>
        <w:spacing w:after="0" w:line="360" w:lineRule="auto"/>
        <w:contextualSpacing/>
        <w:rPr>
          <w:rFonts w:ascii="Arial" w:hAnsi="Arial" w:cs="Arial"/>
        </w:rPr>
      </w:pPr>
      <w:r>
        <w:rPr>
          <w:rFonts w:ascii="Arial" w:hAnsi="Arial" w:cs="Arial"/>
        </w:rPr>
        <w:t>Välkomna, både barn och vuxna!</w:t>
      </w:r>
    </w:p>
    <w:p w14:paraId="5D051B55" w14:textId="77777777" w:rsidR="00AD420E" w:rsidRDefault="00AD420E" w:rsidP="00150B30">
      <w:pPr>
        <w:spacing w:after="0" w:line="360" w:lineRule="auto"/>
        <w:contextualSpacing/>
        <w:rPr>
          <w:rFonts w:ascii="Arial" w:hAnsi="Arial" w:cs="Arial"/>
        </w:rPr>
      </w:pPr>
    </w:p>
    <w:p w14:paraId="36522B5B" w14:textId="12090C72" w:rsidR="00AD420E" w:rsidRDefault="00B26AF3" w:rsidP="00150B30">
      <w:pPr>
        <w:spacing w:after="0" w:line="360" w:lineRule="auto"/>
        <w:contextualSpacing/>
        <w:rPr>
          <w:rFonts w:ascii="Arial" w:hAnsi="Arial" w:cs="Arial"/>
        </w:rPr>
      </w:pPr>
      <w:r>
        <w:rPr>
          <w:rFonts w:ascii="Arial" w:hAnsi="Arial" w:cs="Arial"/>
        </w:rPr>
        <w:t>Åsgarn, Fors, den 24</w:t>
      </w:r>
      <w:r w:rsidR="00AD420E">
        <w:rPr>
          <w:rFonts w:ascii="Arial" w:hAnsi="Arial" w:cs="Arial"/>
        </w:rPr>
        <w:t xml:space="preserve"> mars 2019</w:t>
      </w:r>
    </w:p>
    <w:p w14:paraId="48A7623F" w14:textId="77777777" w:rsidR="00AD420E" w:rsidRDefault="00AD420E" w:rsidP="00AD420E">
      <w:pPr>
        <w:tabs>
          <w:tab w:val="left" w:pos="851"/>
        </w:tabs>
        <w:spacing w:after="0" w:line="360" w:lineRule="auto"/>
        <w:contextualSpacing/>
        <w:rPr>
          <w:rFonts w:ascii="Arial" w:hAnsi="Arial" w:cs="Arial"/>
        </w:rPr>
      </w:pPr>
    </w:p>
    <w:p w14:paraId="5870D716" w14:textId="77777777" w:rsidR="00AD420E" w:rsidRDefault="00AD420E" w:rsidP="00AD420E">
      <w:pPr>
        <w:tabs>
          <w:tab w:val="left" w:pos="851"/>
        </w:tabs>
        <w:spacing w:after="0" w:line="360" w:lineRule="auto"/>
        <w:contextualSpacing/>
        <w:rPr>
          <w:rFonts w:ascii="Arial" w:hAnsi="Arial" w:cs="Arial"/>
        </w:rPr>
      </w:pPr>
    </w:p>
    <w:p w14:paraId="3B445B3A" w14:textId="77777777" w:rsidR="00974C6E" w:rsidRDefault="00974C6E" w:rsidP="00974C6E">
      <w:pPr>
        <w:tabs>
          <w:tab w:val="left" w:pos="851"/>
        </w:tabs>
        <w:spacing w:after="0" w:line="240" w:lineRule="auto"/>
        <w:contextualSpacing/>
        <w:rPr>
          <w:rFonts w:ascii="Arial" w:hAnsi="Arial" w:cs="Arial"/>
        </w:rPr>
      </w:pPr>
    </w:p>
    <w:p w14:paraId="50A37583" w14:textId="77777777" w:rsidR="00B26AF3" w:rsidRDefault="00B26AF3" w:rsidP="00974C6E">
      <w:pPr>
        <w:tabs>
          <w:tab w:val="left" w:pos="851"/>
        </w:tabs>
        <w:spacing w:after="0" w:line="240" w:lineRule="auto"/>
        <w:contextualSpacing/>
        <w:rPr>
          <w:rFonts w:ascii="Arial" w:hAnsi="Arial" w:cs="Arial"/>
        </w:rPr>
      </w:pPr>
    </w:p>
    <w:p w14:paraId="23CAE19E" w14:textId="77777777" w:rsidR="00AD420E" w:rsidRDefault="00AD420E" w:rsidP="00974C6E">
      <w:pPr>
        <w:tabs>
          <w:tab w:val="left" w:pos="851"/>
        </w:tabs>
        <w:spacing w:after="0" w:line="240" w:lineRule="auto"/>
        <w:contextualSpacing/>
        <w:rPr>
          <w:rFonts w:ascii="Arial" w:hAnsi="Arial" w:cs="Arial"/>
        </w:rPr>
      </w:pPr>
      <w:r>
        <w:rPr>
          <w:rFonts w:ascii="Arial" w:hAnsi="Arial" w:cs="Arial"/>
        </w:rPr>
        <w:t>Karin Perers</w:t>
      </w:r>
      <w:r>
        <w:rPr>
          <w:rFonts w:ascii="Arial" w:hAnsi="Arial" w:cs="Arial"/>
        </w:rPr>
        <w:tab/>
      </w:r>
      <w:r>
        <w:rPr>
          <w:rFonts w:ascii="Arial" w:hAnsi="Arial" w:cs="Arial"/>
        </w:rPr>
        <w:tab/>
        <w:t xml:space="preserve">Leif Ekström </w:t>
      </w:r>
      <w:r>
        <w:rPr>
          <w:rFonts w:ascii="Arial" w:hAnsi="Arial" w:cs="Arial"/>
        </w:rPr>
        <w:tab/>
      </w:r>
      <w:r>
        <w:rPr>
          <w:rFonts w:ascii="Arial" w:hAnsi="Arial" w:cs="Arial"/>
        </w:rPr>
        <w:tab/>
        <w:t>Bengt-Olof Danielsson</w:t>
      </w:r>
    </w:p>
    <w:p w14:paraId="23DB34B3" w14:textId="486C9CC2" w:rsidR="00AD420E" w:rsidRDefault="00974C6E" w:rsidP="00974C6E">
      <w:pPr>
        <w:tabs>
          <w:tab w:val="left" w:pos="851"/>
        </w:tabs>
        <w:spacing w:after="0" w:line="240" w:lineRule="auto"/>
        <w:contextualSpacing/>
        <w:rPr>
          <w:rFonts w:ascii="Arial" w:hAnsi="Arial" w:cs="Arial"/>
        </w:rPr>
      </w:pPr>
      <w:r>
        <w:rPr>
          <w:rFonts w:ascii="Arial" w:hAnsi="Arial" w:cs="Arial"/>
        </w:rPr>
        <w:t>Ordförande</w:t>
      </w:r>
      <w:r>
        <w:rPr>
          <w:rFonts w:ascii="Arial" w:hAnsi="Arial" w:cs="Arial"/>
        </w:rPr>
        <w:tab/>
      </w:r>
      <w:r>
        <w:rPr>
          <w:rFonts w:ascii="Arial" w:hAnsi="Arial" w:cs="Arial"/>
        </w:rPr>
        <w:tab/>
        <w:t>Vice ordförande</w:t>
      </w:r>
      <w:r>
        <w:rPr>
          <w:rFonts w:ascii="Arial" w:hAnsi="Arial" w:cs="Arial"/>
        </w:rPr>
        <w:tab/>
        <w:t>Kassör</w:t>
      </w:r>
    </w:p>
    <w:p w14:paraId="5B93DAFE" w14:textId="77777777" w:rsidR="00974C6E" w:rsidRDefault="00974C6E" w:rsidP="00974C6E">
      <w:pPr>
        <w:tabs>
          <w:tab w:val="left" w:pos="851"/>
        </w:tabs>
        <w:spacing w:after="0" w:line="240" w:lineRule="auto"/>
        <w:contextualSpacing/>
        <w:rPr>
          <w:rFonts w:ascii="Arial" w:hAnsi="Arial" w:cs="Arial"/>
        </w:rPr>
      </w:pPr>
    </w:p>
    <w:p w14:paraId="210521AA" w14:textId="77777777" w:rsidR="00974C6E" w:rsidRDefault="00974C6E" w:rsidP="00974C6E">
      <w:pPr>
        <w:tabs>
          <w:tab w:val="left" w:pos="851"/>
        </w:tabs>
        <w:spacing w:after="0" w:line="240" w:lineRule="auto"/>
        <w:contextualSpacing/>
        <w:rPr>
          <w:rFonts w:ascii="Arial" w:hAnsi="Arial" w:cs="Arial"/>
        </w:rPr>
      </w:pPr>
    </w:p>
    <w:p w14:paraId="2B816AF4" w14:textId="77777777" w:rsidR="00AD420E" w:rsidRDefault="00AD420E" w:rsidP="00974C6E">
      <w:pPr>
        <w:tabs>
          <w:tab w:val="left" w:pos="851"/>
        </w:tabs>
        <w:spacing w:after="0" w:line="240" w:lineRule="auto"/>
        <w:contextualSpacing/>
        <w:rPr>
          <w:rFonts w:ascii="Arial" w:hAnsi="Arial" w:cs="Arial"/>
        </w:rPr>
      </w:pPr>
    </w:p>
    <w:p w14:paraId="45EB2D83" w14:textId="77777777" w:rsidR="00974C6E" w:rsidRDefault="00974C6E" w:rsidP="00974C6E">
      <w:pPr>
        <w:tabs>
          <w:tab w:val="left" w:pos="851"/>
        </w:tabs>
        <w:spacing w:after="0" w:line="240" w:lineRule="auto"/>
        <w:contextualSpacing/>
        <w:rPr>
          <w:rFonts w:ascii="Arial" w:hAnsi="Arial" w:cs="Arial"/>
        </w:rPr>
      </w:pPr>
    </w:p>
    <w:p w14:paraId="5F440C94" w14:textId="77777777" w:rsidR="00B26AF3" w:rsidRDefault="00B26AF3" w:rsidP="00974C6E">
      <w:pPr>
        <w:tabs>
          <w:tab w:val="left" w:pos="851"/>
        </w:tabs>
        <w:spacing w:after="0" w:line="240" w:lineRule="auto"/>
        <w:contextualSpacing/>
        <w:rPr>
          <w:rFonts w:ascii="Arial" w:hAnsi="Arial" w:cs="Arial"/>
        </w:rPr>
      </w:pPr>
    </w:p>
    <w:p w14:paraId="47FDB884" w14:textId="77777777" w:rsidR="00AD420E" w:rsidRDefault="00AD420E" w:rsidP="00974C6E">
      <w:pPr>
        <w:tabs>
          <w:tab w:val="left" w:pos="851"/>
        </w:tabs>
        <w:spacing w:after="0" w:line="240" w:lineRule="auto"/>
        <w:contextualSpacing/>
        <w:rPr>
          <w:rFonts w:ascii="Arial" w:hAnsi="Arial" w:cs="Arial"/>
        </w:rPr>
      </w:pPr>
      <w:r>
        <w:rPr>
          <w:rFonts w:ascii="Arial" w:hAnsi="Arial" w:cs="Arial"/>
        </w:rPr>
        <w:t>Gunvor Westlin</w:t>
      </w:r>
      <w:r>
        <w:rPr>
          <w:rFonts w:ascii="Arial" w:hAnsi="Arial" w:cs="Arial"/>
        </w:rPr>
        <w:tab/>
        <w:t>Ruth Lindgren</w:t>
      </w:r>
      <w:r>
        <w:rPr>
          <w:rFonts w:ascii="Arial" w:hAnsi="Arial" w:cs="Arial"/>
        </w:rPr>
        <w:tab/>
        <w:t>Roland Ek</w:t>
      </w:r>
    </w:p>
    <w:p w14:paraId="6E5222E5" w14:textId="09C68C68" w:rsidR="00AD420E" w:rsidRDefault="00974C6E" w:rsidP="00974C6E">
      <w:pPr>
        <w:tabs>
          <w:tab w:val="left" w:pos="851"/>
        </w:tabs>
        <w:spacing w:after="0" w:line="240" w:lineRule="auto"/>
        <w:contextualSpacing/>
        <w:rPr>
          <w:rFonts w:ascii="Arial" w:hAnsi="Arial" w:cs="Arial"/>
        </w:rPr>
      </w:pPr>
      <w:r>
        <w:rPr>
          <w:rFonts w:ascii="Arial" w:hAnsi="Arial" w:cs="Arial"/>
        </w:rPr>
        <w:t>Sekreterare</w:t>
      </w:r>
      <w:r>
        <w:rPr>
          <w:rFonts w:ascii="Arial" w:hAnsi="Arial" w:cs="Arial"/>
        </w:rPr>
        <w:tab/>
      </w:r>
      <w:r>
        <w:rPr>
          <w:rFonts w:ascii="Arial" w:hAnsi="Arial" w:cs="Arial"/>
        </w:rPr>
        <w:tab/>
        <w:t>Kulturansvarig</w:t>
      </w:r>
    </w:p>
    <w:p w14:paraId="524526AD" w14:textId="382B5F99" w:rsidR="00974C6E" w:rsidRDefault="00974C6E" w:rsidP="00974C6E">
      <w:pPr>
        <w:tabs>
          <w:tab w:val="left" w:pos="851"/>
        </w:tabs>
        <w:spacing w:after="0" w:line="240" w:lineRule="auto"/>
        <w:contextualSpacing/>
        <w:rPr>
          <w:rFonts w:ascii="Arial" w:hAnsi="Arial" w:cs="Arial"/>
        </w:rPr>
      </w:pPr>
    </w:p>
    <w:p w14:paraId="72FF4446" w14:textId="77777777" w:rsidR="00974C6E" w:rsidRDefault="00974C6E" w:rsidP="00974C6E">
      <w:pPr>
        <w:tabs>
          <w:tab w:val="left" w:pos="851"/>
        </w:tabs>
        <w:spacing w:after="0" w:line="240" w:lineRule="auto"/>
        <w:contextualSpacing/>
        <w:rPr>
          <w:rFonts w:ascii="Arial" w:hAnsi="Arial" w:cs="Arial"/>
        </w:rPr>
      </w:pPr>
    </w:p>
    <w:p w14:paraId="629CE5DE" w14:textId="77777777" w:rsidR="00974C6E" w:rsidRDefault="00974C6E" w:rsidP="00974C6E">
      <w:pPr>
        <w:tabs>
          <w:tab w:val="left" w:pos="851"/>
        </w:tabs>
        <w:spacing w:after="0" w:line="240" w:lineRule="auto"/>
        <w:contextualSpacing/>
        <w:rPr>
          <w:rFonts w:ascii="Arial" w:hAnsi="Arial" w:cs="Arial"/>
        </w:rPr>
      </w:pPr>
    </w:p>
    <w:p w14:paraId="6011AF4A" w14:textId="77777777" w:rsidR="00AD420E" w:rsidRDefault="00AD420E" w:rsidP="00974C6E">
      <w:pPr>
        <w:tabs>
          <w:tab w:val="left" w:pos="851"/>
        </w:tabs>
        <w:spacing w:after="0" w:line="240" w:lineRule="auto"/>
        <w:contextualSpacing/>
        <w:rPr>
          <w:rFonts w:ascii="Arial" w:hAnsi="Arial" w:cs="Arial"/>
        </w:rPr>
      </w:pPr>
    </w:p>
    <w:p w14:paraId="1BC13CBE" w14:textId="77777777" w:rsidR="00B26AF3" w:rsidRDefault="00B26AF3" w:rsidP="00974C6E">
      <w:pPr>
        <w:tabs>
          <w:tab w:val="left" w:pos="851"/>
        </w:tabs>
        <w:spacing w:after="0" w:line="240" w:lineRule="auto"/>
        <w:contextualSpacing/>
        <w:rPr>
          <w:rFonts w:ascii="Arial" w:hAnsi="Arial" w:cs="Arial"/>
        </w:rPr>
      </w:pPr>
    </w:p>
    <w:p w14:paraId="26A23C04" w14:textId="0579A575" w:rsidR="00AD420E" w:rsidRDefault="00AD420E" w:rsidP="00974C6E">
      <w:pPr>
        <w:tabs>
          <w:tab w:val="left" w:pos="851"/>
        </w:tabs>
        <w:spacing w:after="0" w:line="240" w:lineRule="auto"/>
        <w:contextualSpacing/>
        <w:rPr>
          <w:rFonts w:ascii="Arial" w:hAnsi="Arial" w:cs="Arial"/>
        </w:rPr>
      </w:pPr>
      <w:r>
        <w:rPr>
          <w:rFonts w:ascii="Arial" w:hAnsi="Arial" w:cs="Arial"/>
        </w:rPr>
        <w:t>Inger Hendel</w:t>
      </w:r>
      <w:r>
        <w:rPr>
          <w:rFonts w:ascii="Arial" w:hAnsi="Arial" w:cs="Arial"/>
        </w:rPr>
        <w:tab/>
      </w:r>
      <w:r>
        <w:rPr>
          <w:rFonts w:ascii="Arial" w:hAnsi="Arial" w:cs="Arial"/>
        </w:rPr>
        <w:tab/>
        <w:t>Stig Eriksson</w:t>
      </w:r>
      <w:r>
        <w:rPr>
          <w:rFonts w:ascii="Arial" w:hAnsi="Arial" w:cs="Arial"/>
        </w:rPr>
        <w:tab/>
      </w:r>
      <w:r>
        <w:rPr>
          <w:rFonts w:ascii="Arial" w:hAnsi="Arial" w:cs="Arial"/>
        </w:rPr>
        <w:tab/>
        <w:t>Johan Lindström</w:t>
      </w:r>
      <w:r>
        <w:rPr>
          <w:rFonts w:ascii="Arial" w:hAnsi="Arial" w:cs="Arial"/>
        </w:rPr>
        <w:tab/>
        <w:t xml:space="preserve"> </w:t>
      </w:r>
    </w:p>
    <w:p w14:paraId="490B47D9" w14:textId="77777777" w:rsidR="00AD420E" w:rsidRDefault="00AD420E" w:rsidP="00974C6E">
      <w:pPr>
        <w:tabs>
          <w:tab w:val="left" w:pos="851"/>
        </w:tabs>
        <w:spacing w:after="0" w:line="240" w:lineRule="auto"/>
        <w:contextualSpacing/>
        <w:rPr>
          <w:rFonts w:ascii="Arial" w:hAnsi="Arial" w:cs="Arial"/>
        </w:rPr>
      </w:pPr>
    </w:p>
    <w:p w14:paraId="6A3DCCA2" w14:textId="77777777" w:rsidR="00974C6E" w:rsidRDefault="00974C6E" w:rsidP="00974C6E">
      <w:pPr>
        <w:tabs>
          <w:tab w:val="left" w:pos="851"/>
        </w:tabs>
        <w:spacing w:after="0" w:line="240" w:lineRule="auto"/>
        <w:contextualSpacing/>
        <w:rPr>
          <w:rFonts w:ascii="Arial" w:hAnsi="Arial" w:cs="Arial"/>
        </w:rPr>
      </w:pPr>
    </w:p>
    <w:p w14:paraId="5FE05F15" w14:textId="77777777" w:rsidR="00974C6E" w:rsidRDefault="00974C6E" w:rsidP="00974C6E">
      <w:pPr>
        <w:tabs>
          <w:tab w:val="left" w:pos="851"/>
        </w:tabs>
        <w:spacing w:after="0" w:line="240" w:lineRule="auto"/>
        <w:contextualSpacing/>
        <w:rPr>
          <w:rFonts w:ascii="Arial" w:hAnsi="Arial" w:cs="Arial"/>
        </w:rPr>
      </w:pPr>
    </w:p>
    <w:p w14:paraId="0A5F88E7" w14:textId="77777777" w:rsidR="00AD420E" w:rsidRDefault="00AD420E" w:rsidP="00974C6E">
      <w:pPr>
        <w:tabs>
          <w:tab w:val="left" w:pos="851"/>
        </w:tabs>
        <w:spacing w:after="0" w:line="240" w:lineRule="auto"/>
        <w:contextualSpacing/>
        <w:rPr>
          <w:rFonts w:ascii="Arial" w:hAnsi="Arial" w:cs="Arial"/>
        </w:rPr>
      </w:pPr>
    </w:p>
    <w:p w14:paraId="2CED040D" w14:textId="77777777" w:rsidR="00B26AF3" w:rsidRDefault="00B26AF3" w:rsidP="00974C6E">
      <w:pPr>
        <w:tabs>
          <w:tab w:val="left" w:pos="851"/>
        </w:tabs>
        <w:spacing w:after="0" w:line="240" w:lineRule="auto"/>
        <w:contextualSpacing/>
        <w:rPr>
          <w:rFonts w:ascii="Arial" w:hAnsi="Arial" w:cs="Arial"/>
        </w:rPr>
      </w:pPr>
    </w:p>
    <w:p w14:paraId="21189F63" w14:textId="273DD6A0" w:rsidR="00AD420E" w:rsidRDefault="00AD420E" w:rsidP="00974C6E">
      <w:pPr>
        <w:tabs>
          <w:tab w:val="left" w:pos="851"/>
        </w:tabs>
        <w:spacing w:after="0" w:line="240" w:lineRule="auto"/>
        <w:contextualSpacing/>
        <w:rPr>
          <w:rFonts w:ascii="Arial" w:hAnsi="Arial" w:cs="Arial"/>
        </w:rPr>
      </w:pPr>
      <w:r>
        <w:rPr>
          <w:rFonts w:ascii="Arial" w:hAnsi="Arial" w:cs="Arial"/>
        </w:rPr>
        <w:t xml:space="preserve">Jenny Ebervik </w:t>
      </w:r>
    </w:p>
    <w:p w14:paraId="474B1A4C" w14:textId="77777777" w:rsidR="00AD420E" w:rsidRDefault="00AD420E" w:rsidP="00974C6E">
      <w:pPr>
        <w:spacing w:after="0" w:line="240" w:lineRule="auto"/>
        <w:contextualSpacing/>
        <w:rPr>
          <w:rFonts w:ascii="Arial" w:hAnsi="Arial" w:cs="Arial"/>
        </w:rPr>
      </w:pPr>
    </w:p>
    <w:p w14:paraId="273CA436" w14:textId="77777777" w:rsidR="00AD420E" w:rsidRDefault="00AD420E" w:rsidP="00150B30">
      <w:pPr>
        <w:spacing w:after="0" w:line="360" w:lineRule="auto"/>
        <w:contextualSpacing/>
        <w:rPr>
          <w:rFonts w:ascii="Arial" w:hAnsi="Arial" w:cs="Arial"/>
        </w:rPr>
      </w:pPr>
    </w:p>
    <w:p w14:paraId="5C7473D9" w14:textId="77777777" w:rsidR="00AD420E" w:rsidRDefault="00AD420E" w:rsidP="00150B30">
      <w:pPr>
        <w:spacing w:after="0" w:line="360" w:lineRule="auto"/>
        <w:contextualSpacing/>
        <w:rPr>
          <w:rFonts w:ascii="Arial" w:hAnsi="Arial" w:cs="Arial"/>
        </w:rPr>
      </w:pPr>
    </w:p>
    <w:p w14:paraId="1144F8CA" w14:textId="09561AB4" w:rsidR="00150B30" w:rsidRPr="00150B30" w:rsidRDefault="00C53EA4" w:rsidP="00150B30">
      <w:pPr>
        <w:spacing w:after="0" w:line="360" w:lineRule="auto"/>
        <w:contextualSpacing/>
        <w:rPr>
          <w:rFonts w:ascii="Arial" w:hAnsi="Arial" w:cs="Arial"/>
        </w:rPr>
      </w:pPr>
      <w:r>
        <w:rPr>
          <w:rFonts w:ascii="Arial" w:hAnsi="Arial" w:cs="Arial"/>
        </w:rPr>
        <w:t xml:space="preserve"> </w:t>
      </w:r>
    </w:p>
    <w:sectPr w:rsidR="00150B30" w:rsidRPr="00150B30" w:rsidSect="00786A11">
      <w:footerReference w:type="even" r:id="rId8"/>
      <w:footerReference w:type="default" r:id="rId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045F7" w14:textId="77777777" w:rsidR="00120F12" w:rsidRDefault="00120F12">
      <w:pPr>
        <w:spacing w:after="0" w:line="240" w:lineRule="auto"/>
      </w:pPr>
      <w:r>
        <w:separator/>
      </w:r>
    </w:p>
  </w:endnote>
  <w:endnote w:type="continuationSeparator" w:id="0">
    <w:p w14:paraId="33BC6530" w14:textId="77777777" w:rsidR="00120F12" w:rsidRDefault="00120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C1E14" w14:textId="77777777" w:rsidR="00120F12" w:rsidRDefault="00120F12" w:rsidP="009124E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p w14:paraId="3A3A91A0" w14:textId="77777777" w:rsidR="00120F12" w:rsidRDefault="00120F12">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8B72" w14:textId="77777777" w:rsidR="00120F12" w:rsidRDefault="00120F12" w:rsidP="009124E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2E2655">
      <w:rPr>
        <w:rStyle w:val="Sidnummer"/>
        <w:noProof/>
      </w:rPr>
      <w:t>1</w:t>
    </w:r>
    <w:r>
      <w:rPr>
        <w:rStyle w:val="Sidnummer"/>
      </w:rPr>
      <w:fldChar w:fldCharType="end"/>
    </w:r>
  </w:p>
  <w:p w14:paraId="57615C6B" w14:textId="77777777" w:rsidR="00120F12" w:rsidRDefault="00120F12">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B14CA" w14:textId="77777777" w:rsidR="00120F12" w:rsidRDefault="00120F12">
      <w:pPr>
        <w:spacing w:after="0" w:line="240" w:lineRule="auto"/>
      </w:pPr>
      <w:r>
        <w:separator/>
      </w:r>
    </w:p>
  </w:footnote>
  <w:footnote w:type="continuationSeparator" w:id="0">
    <w:p w14:paraId="7FB941CB" w14:textId="77777777" w:rsidR="00120F12" w:rsidRDefault="00120F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A4"/>
    <w:rsid w:val="000059DB"/>
    <w:rsid w:val="00006398"/>
    <w:rsid w:val="0003106E"/>
    <w:rsid w:val="00041CB9"/>
    <w:rsid w:val="000B5CCD"/>
    <w:rsid w:val="000B60B3"/>
    <w:rsid w:val="00100B33"/>
    <w:rsid w:val="00111A5E"/>
    <w:rsid w:val="00120F12"/>
    <w:rsid w:val="00150B30"/>
    <w:rsid w:val="00150C9B"/>
    <w:rsid w:val="001746A4"/>
    <w:rsid w:val="001B7EAE"/>
    <w:rsid w:val="001E57EE"/>
    <w:rsid w:val="001F56DA"/>
    <w:rsid w:val="0020139E"/>
    <w:rsid w:val="002A1BB2"/>
    <w:rsid w:val="002E2655"/>
    <w:rsid w:val="00305EBC"/>
    <w:rsid w:val="00313EEC"/>
    <w:rsid w:val="00325431"/>
    <w:rsid w:val="003304F5"/>
    <w:rsid w:val="00357E20"/>
    <w:rsid w:val="003E5C0F"/>
    <w:rsid w:val="003E7703"/>
    <w:rsid w:val="003F38FE"/>
    <w:rsid w:val="003F4125"/>
    <w:rsid w:val="004028DF"/>
    <w:rsid w:val="00411080"/>
    <w:rsid w:val="004153F1"/>
    <w:rsid w:val="00440945"/>
    <w:rsid w:val="004435A3"/>
    <w:rsid w:val="00457B99"/>
    <w:rsid w:val="00465C1E"/>
    <w:rsid w:val="004C5696"/>
    <w:rsid w:val="004E541C"/>
    <w:rsid w:val="004E6DD0"/>
    <w:rsid w:val="004E73F8"/>
    <w:rsid w:val="00514D3F"/>
    <w:rsid w:val="0056215F"/>
    <w:rsid w:val="0057101B"/>
    <w:rsid w:val="0058488A"/>
    <w:rsid w:val="005C5C04"/>
    <w:rsid w:val="005D3E3C"/>
    <w:rsid w:val="005F07FE"/>
    <w:rsid w:val="006734A7"/>
    <w:rsid w:val="006771C6"/>
    <w:rsid w:val="0068014A"/>
    <w:rsid w:val="006A7281"/>
    <w:rsid w:val="006B2272"/>
    <w:rsid w:val="006B2471"/>
    <w:rsid w:val="006B24D0"/>
    <w:rsid w:val="006B74EC"/>
    <w:rsid w:val="006C7A94"/>
    <w:rsid w:val="00732517"/>
    <w:rsid w:val="0076526E"/>
    <w:rsid w:val="00786A11"/>
    <w:rsid w:val="007958B0"/>
    <w:rsid w:val="0079751C"/>
    <w:rsid w:val="007D23BA"/>
    <w:rsid w:val="0083742E"/>
    <w:rsid w:val="00883CBF"/>
    <w:rsid w:val="008D6FD3"/>
    <w:rsid w:val="009124E1"/>
    <w:rsid w:val="0092389D"/>
    <w:rsid w:val="00974C6E"/>
    <w:rsid w:val="009B5272"/>
    <w:rsid w:val="009B638F"/>
    <w:rsid w:val="009C6498"/>
    <w:rsid w:val="009D76C5"/>
    <w:rsid w:val="00A0520D"/>
    <w:rsid w:val="00A130A7"/>
    <w:rsid w:val="00A22A79"/>
    <w:rsid w:val="00A22CF9"/>
    <w:rsid w:val="00A440FE"/>
    <w:rsid w:val="00A67FCF"/>
    <w:rsid w:val="00A87FFE"/>
    <w:rsid w:val="00AA132E"/>
    <w:rsid w:val="00AC37FC"/>
    <w:rsid w:val="00AD420E"/>
    <w:rsid w:val="00AF07D3"/>
    <w:rsid w:val="00AF2A93"/>
    <w:rsid w:val="00B04CED"/>
    <w:rsid w:val="00B26AF3"/>
    <w:rsid w:val="00B4737C"/>
    <w:rsid w:val="00B62F26"/>
    <w:rsid w:val="00B6629D"/>
    <w:rsid w:val="00BC1776"/>
    <w:rsid w:val="00BD191F"/>
    <w:rsid w:val="00BE2593"/>
    <w:rsid w:val="00C064A1"/>
    <w:rsid w:val="00C1064C"/>
    <w:rsid w:val="00C53EA4"/>
    <w:rsid w:val="00CB4394"/>
    <w:rsid w:val="00CC7DB3"/>
    <w:rsid w:val="00D12D81"/>
    <w:rsid w:val="00D43D9C"/>
    <w:rsid w:val="00D86924"/>
    <w:rsid w:val="00DB7903"/>
    <w:rsid w:val="00DC404E"/>
    <w:rsid w:val="00DF0493"/>
    <w:rsid w:val="00E02650"/>
    <w:rsid w:val="00E035F9"/>
    <w:rsid w:val="00E107D2"/>
    <w:rsid w:val="00E14024"/>
    <w:rsid w:val="00E20950"/>
    <w:rsid w:val="00E22802"/>
    <w:rsid w:val="00EE2051"/>
    <w:rsid w:val="00F3079D"/>
    <w:rsid w:val="00F61DC6"/>
    <w:rsid w:val="00FB05EB"/>
    <w:rsid w:val="00FB61C1"/>
    <w:rsid w:val="00FD0B68"/>
    <w:rsid w:val="00FE3BF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33E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EA4"/>
    <w:pPr>
      <w:spacing w:after="200" w:line="276" w:lineRule="auto"/>
    </w:pPr>
    <w:rPr>
      <w:rFonts w:ascii="Calibri" w:eastAsia="Calibri" w:hAnsi="Calibri" w:cs="Times New Roman"/>
      <w:sz w:val="22"/>
      <w:szCs w:val="22"/>
      <w:lang w:eastAsia="en-US"/>
    </w:rPr>
  </w:style>
  <w:style w:type="paragraph" w:styleId="Rubrik1">
    <w:name w:val="heading 1"/>
    <w:basedOn w:val="Normal"/>
    <w:next w:val="Normal"/>
    <w:link w:val="Rubrik1Char"/>
    <w:qFormat/>
    <w:rsid w:val="00C53EA4"/>
    <w:pPr>
      <w:keepNext/>
      <w:spacing w:after="0" w:line="360" w:lineRule="auto"/>
      <w:outlineLvl w:val="0"/>
    </w:pPr>
    <w:rPr>
      <w:rFonts w:ascii="Times New Roman" w:eastAsia="Times New Roman" w:hAnsi="Times New Roman"/>
      <w:sz w:val="24"/>
      <w:szCs w:val="20"/>
      <w:lang w:eastAsia="sv-SE"/>
    </w:rPr>
  </w:style>
  <w:style w:type="paragraph" w:styleId="Rubrik2">
    <w:name w:val="heading 2"/>
    <w:basedOn w:val="Normal"/>
    <w:next w:val="Normal"/>
    <w:link w:val="Rubrik2Char"/>
    <w:unhideWhenUsed/>
    <w:qFormat/>
    <w:rsid w:val="00C53EA4"/>
    <w:pPr>
      <w:keepNext/>
      <w:spacing w:after="0" w:line="360" w:lineRule="auto"/>
      <w:outlineLvl w:val="1"/>
    </w:pPr>
    <w:rPr>
      <w:rFonts w:ascii="Times New Roman" w:eastAsia="Times New Roman" w:hAnsi="Times New Roman"/>
      <w:sz w:val="36"/>
      <w:szCs w:val="20"/>
      <w:lang w:eastAsia="sv-SE"/>
    </w:rPr>
  </w:style>
  <w:style w:type="paragraph" w:styleId="Rubrik3">
    <w:name w:val="heading 3"/>
    <w:basedOn w:val="Normal"/>
    <w:next w:val="Normal"/>
    <w:link w:val="Rubrik3Char"/>
    <w:semiHidden/>
    <w:unhideWhenUsed/>
    <w:qFormat/>
    <w:rsid w:val="00C53EA4"/>
    <w:pPr>
      <w:keepNext/>
      <w:spacing w:after="0" w:line="360" w:lineRule="auto"/>
      <w:outlineLvl w:val="2"/>
    </w:pPr>
    <w:rPr>
      <w:rFonts w:ascii="Times New Roman" w:eastAsia="Times New Roman" w:hAnsi="Times New Roman"/>
      <w:sz w:val="56"/>
      <w:szCs w:val="20"/>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C53EA4"/>
    <w:rPr>
      <w:rFonts w:ascii="Times New Roman" w:eastAsia="Times New Roman" w:hAnsi="Times New Roman" w:cs="Times New Roman"/>
      <w:szCs w:val="20"/>
    </w:rPr>
  </w:style>
  <w:style w:type="character" w:customStyle="1" w:styleId="Rubrik2Char">
    <w:name w:val="Rubrik 2 Char"/>
    <w:basedOn w:val="Standardstycketypsnitt"/>
    <w:link w:val="Rubrik2"/>
    <w:rsid w:val="00C53EA4"/>
    <w:rPr>
      <w:rFonts w:ascii="Times New Roman" w:eastAsia="Times New Roman" w:hAnsi="Times New Roman" w:cs="Times New Roman"/>
      <w:sz w:val="36"/>
      <w:szCs w:val="20"/>
    </w:rPr>
  </w:style>
  <w:style w:type="character" w:customStyle="1" w:styleId="Rubrik3Char">
    <w:name w:val="Rubrik 3 Char"/>
    <w:basedOn w:val="Standardstycketypsnitt"/>
    <w:link w:val="Rubrik3"/>
    <w:semiHidden/>
    <w:rsid w:val="00C53EA4"/>
    <w:rPr>
      <w:rFonts w:ascii="Times New Roman" w:eastAsia="Times New Roman" w:hAnsi="Times New Roman" w:cs="Times New Roman"/>
      <w:sz w:val="56"/>
      <w:szCs w:val="20"/>
    </w:rPr>
  </w:style>
  <w:style w:type="paragraph" w:styleId="Normalwebb">
    <w:name w:val="Normal (Web)"/>
    <w:basedOn w:val="Normal"/>
    <w:uiPriority w:val="99"/>
    <w:unhideWhenUsed/>
    <w:rsid w:val="00C53EA4"/>
    <w:pPr>
      <w:spacing w:before="100" w:beforeAutospacing="1" w:after="100" w:afterAutospacing="1" w:line="240" w:lineRule="auto"/>
    </w:pPr>
    <w:rPr>
      <w:rFonts w:ascii="Times New Roman" w:eastAsia="Times New Roman" w:hAnsi="Times New Roman"/>
      <w:sz w:val="24"/>
      <w:szCs w:val="24"/>
      <w:lang w:eastAsia="sv-SE"/>
    </w:rPr>
  </w:style>
  <w:style w:type="paragraph" w:styleId="Brdtext">
    <w:name w:val="Body Text"/>
    <w:basedOn w:val="Normal"/>
    <w:link w:val="BrdtextChar"/>
    <w:uiPriority w:val="99"/>
    <w:unhideWhenUsed/>
    <w:rsid w:val="00C53EA4"/>
    <w:pPr>
      <w:spacing w:after="0" w:line="360" w:lineRule="auto"/>
    </w:pPr>
    <w:rPr>
      <w:rFonts w:ascii="Times New Roman" w:eastAsia="Times New Roman" w:hAnsi="Times New Roman"/>
      <w:sz w:val="24"/>
      <w:szCs w:val="20"/>
      <w:lang w:eastAsia="sv-SE"/>
    </w:rPr>
  </w:style>
  <w:style w:type="character" w:customStyle="1" w:styleId="BrdtextChar">
    <w:name w:val="Brödtext Char"/>
    <w:basedOn w:val="Standardstycketypsnitt"/>
    <w:link w:val="Brdtext"/>
    <w:uiPriority w:val="99"/>
    <w:rsid w:val="00C53EA4"/>
    <w:rPr>
      <w:rFonts w:ascii="Times New Roman" w:eastAsia="Times New Roman" w:hAnsi="Times New Roman" w:cs="Times New Roman"/>
      <w:szCs w:val="20"/>
    </w:rPr>
  </w:style>
  <w:style w:type="paragraph" w:customStyle="1" w:styleId="Formatmall1">
    <w:name w:val="Formatmall1"/>
    <w:basedOn w:val="Normal"/>
    <w:rsid w:val="00C53EA4"/>
    <w:pPr>
      <w:spacing w:after="0" w:line="240" w:lineRule="auto"/>
    </w:pPr>
    <w:rPr>
      <w:rFonts w:ascii="Arial" w:eastAsia="Times New Roman" w:hAnsi="Arial"/>
      <w:sz w:val="24"/>
      <w:szCs w:val="20"/>
      <w:lang w:val="en-US" w:eastAsia="sv-SE"/>
    </w:rPr>
  </w:style>
  <w:style w:type="paragraph" w:customStyle="1" w:styleId="Default">
    <w:name w:val="Default"/>
    <w:rsid w:val="00C53EA4"/>
    <w:pPr>
      <w:autoSpaceDE w:val="0"/>
      <w:autoSpaceDN w:val="0"/>
      <w:adjustRightInd w:val="0"/>
    </w:pPr>
    <w:rPr>
      <w:rFonts w:ascii="Times New Roman" w:eastAsia="Calibri" w:hAnsi="Times New Roman" w:cs="Times New Roman"/>
      <w:color w:val="000000"/>
    </w:rPr>
  </w:style>
  <w:style w:type="paragraph" w:styleId="Sidfot">
    <w:name w:val="footer"/>
    <w:basedOn w:val="Normal"/>
    <w:link w:val="SidfotChar"/>
    <w:uiPriority w:val="99"/>
    <w:unhideWhenUsed/>
    <w:rsid w:val="00C53EA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C53EA4"/>
    <w:rPr>
      <w:rFonts w:ascii="Calibri" w:eastAsia="Calibri" w:hAnsi="Calibri" w:cs="Times New Roman"/>
      <w:sz w:val="22"/>
      <w:szCs w:val="22"/>
      <w:lang w:eastAsia="en-US"/>
    </w:rPr>
  </w:style>
  <w:style w:type="character" w:styleId="Sidnummer">
    <w:name w:val="page number"/>
    <w:basedOn w:val="Standardstycketypsnitt"/>
    <w:uiPriority w:val="99"/>
    <w:semiHidden/>
    <w:unhideWhenUsed/>
    <w:rsid w:val="00C53EA4"/>
  </w:style>
  <w:style w:type="character" w:styleId="Hyperlnk">
    <w:name w:val="Hyperlink"/>
    <w:basedOn w:val="Standardstycketypsnitt"/>
    <w:uiPriority w:val="99"/>
    <w:unhideWhenUsed/>
    <w:rsid w:val="00A130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EA4"/>
    <w:pPr>
      <w:spacing w:after="200" w:line="276" w:lineRule="auto"/>
    </w:pPr>
    <w:rPr>
      <w:rFonts w:ascii="Calibri" w:eastAsia="Calibri" w:hAnsi="Calibri" w:cs="Times New Roman"/>
      <w:sz w:val="22"/>
      <w:szCs w:val="22"/>
      <w:lang w:eastAsia="en-US"/>
    </w:rPr>
  </w:style>
  <w:style w:type="paragraph" w:styleId="Rubrik1">
    <w:name w:val="heading 1"/>
    <w:basedOn w:val="Normal"/>
    <w:next w:val="Normal"/>
    <w:link w:val="Rubrik1Char"/>
    <w:qFormat/>
    <w:rsid w:val="00C53EA4"/>
    <w:pPr>
      <w:keepNext/>
      <w:spacing w:after="0" w:line="360" w:lineRule="auto"/>
      <w:outlineLvl w:val="0"/>
    </w:pPr>
    <w:rPr>
      <w:rFonts w:ascii="Times New Roman" w:eastAsia="Times New Roman" w:hAnsi="Times New Roman"/>
      <w:sz w:val="24"/>
      <w:szCs w:val="20"/>
      <w:lang w:eastAsia="sv-SE"/>
    </w:rPr>
  </w:style>
  <w:style w:type="paragraph" w:styleId="Rubrik2">
    <w:name w:val="heading 2"/>
    <w:basedOn w:val="Normal"/>
    <w:next w:val="Normal"/>
    <w:link w:val="Rubrik2Char"/>
    <w:unhideWhenUsed/>
    <w:qFormat/>
    <w:rsid w:val="00C53EA4"/>
    <w:pPr>
      <w:keepNext/>
      <w:spacing w:after="0" w:line="360" w:lineRule="auto"/>
      <w:outlineLvl w:val="1"/>
    </w:pPr>
    <w:rPr>
      <w:rFonts w:ascii="Times New Roman" w:eastAsia="Times New Roman" w:hAnsi="Times New Roman"/>
      <w:sz w:val="36"/>
      <w:szCs w:val="20"/>
      <w:lang w:eastAsia="sv-SE"/>
    </w:rPr>
  </w:style>
  <w:style w:type="paragraph" w:styleId="Rubrik3">
    <w:name w:val="heading 3"/>
    <w:basedOn w:val="Normal"/>
    <w:next w:val="Normal"/>
    <w:link w:val="Rubrik3Char"/>
    <w:semiHidden/>
    <w:unhideWhenUsed/>
    <w:qFormat/>
    <w:rsid w:val="00C53EA4"/>
    <w:pPr>
      <w:keepNext/>
      <w:spacing w:after="0" w:line="360" w:lineRule="auto"/>
      <w:outlineLvl w:val="2"/>
    </w:pPr>
    <w:rPr>
      <w:rFonts w:ascii="Times New Roman" w:eastAsia="Times New Roman" w:hAnsi="Times New Roman"/>
      <w:sz w:val="56"/>
      <w:szCs w:val="20"/>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C53EA4"/>
    <w:rPr>
      <w:rFonts w:ascii="Times New Roman" w:eastAsia="Times New Roman" w:hAnsi="Times New Roman" w:cs="Times New Roman"/>
      <w:szCs w:val="20"/>
    </w:rPr>
  </w:style>
  <w:style w:type="character" w:customStyle="1" w:styleId="Rubrik2Char">
    <w:name w:val="Rubrik 2 Char"/>
    <w:basedOn w:val="Standardstycketypsnitt"/>
    <w:link w:val="Rubrik2"/>
    <w:rsid w:val="00C53EA4"/>
    <w:rPr>
      <w:rFonts w:ascii="Times New Roman" w:eastAsia="Times New Roman" w:hAnsi="Times New Roman" w:cs="Times New Roman"/>
      <w:sz w:val="36"/>
      <w:szCs w:val="20"/>
    </w:rPr>
  </w:style>
  <w:style w:type="character" w:customStyle="1" w:styleId="Rubrik3Char">
    <w:name w:val="Rubrik 3 Char"/>
    <w:basedOn w:val="Standardstycketypsnitt"/>
    <w:link w:val="Rubrik3"/>
    <w:semiHidden/>
    <w:rsid w:val="00C53EA4"/>
    <w:rPr>
      <w:rFonts w:ascii="Times New Roman" w:eastAsia="Times New Roman" w:hAnsi="Times New Roman" w:cs="Times New Roman"/>
      <w:sz w:val="56"/>
      <w:szCs w:val="20"/>
    </w:rPr>
  </w:style>
  <w:style w:type="paragraph" w:styleId="Normalwebb">
    <w:name w:val="Normal (Web)"/>
    <w:basedOn w:val="Normal"/>
    <w:uiPriority w:val="99"/>
    <w:unhideWhenUsed/>
    <w:rsid w:val="00C53EA4"/>
    <w:pPr>
      <w:spacing w:before="100" w:beforeAutospacing="1" w:after="100" w:afterAutospacing="1" w:line="240" w:lineRule="auto"/>
    </w:pPr>
    <w:rPr>
      <w:rFonts w:ascii="Times New Roman" w:eastAsia="Times New Roman" w:hAnsi="Times New Roman"/>
      <w:sz w:val="24"/>
      <w:szCs w:val="24"/>
      <w:lang w:eastAsia="sv-SE"/>
    </w:rPr>
  </w:style>
  <w:style w:type="paragraph" w:styleId="Brdtext">
    <w:name w:val="Body Text"/>
    <w:basedOn w:val="Normal"/>
    <w:link w:val="BrdtextChar"/>
    <w:uiPriority w:val="99"/>
    <w:unhideWhenUsed/>
    <w:rsid w:val="00C53EA4"/>
    <w:pPr>
      <w:spacing w:after="0" w:line="360" w:lineRule="auto"/>
    </w:pPr>
    <w:rPr>
      <w:rFonts w:ascii="Times New Roman" w:eastAsia="Times New Roman" w:hAnsi="Times New Roman"/>
      <w:sz w:val="24"/>
      <w:szCs w:val="20"/>
      <w:lang w:eastAsia="sv-SE"/>
    </w:rPr>
  </w:style>
  <w:style w:type="character" w:customStyle="1" w:styleId="BrdtextChar">
    <w:name w:val="Brödtext Char"/>
    <w:basedOn w:val="Standardstycketypsnitt"/>
    <w:link w:val="Brdtext"/>
    <w:uiPriority w:val="99"/>
    <w:rsid w:val="00C53EA4"/>
    <w:rPr>
      <w:rFonts w:ascii="Times New Roman" w:eastAsia="Times New Roman" w:hAnsi="Times New Roman" w:cs="Times New Roman"/>
      <w:szCs w:val="20"/>
    </w:rPr>
  </w:style>
  <w:style w:type="paragraph" w:customStyle="1" w:styleId="Formatmall1">
    <w:name w:val="Formatmall1"/>
    <w:basedOn w:val="Normal"/>
    <w:rsid w:val="00C53EA4"/>
    <w:pPr>
      <w:spacing w:after="0" w:line="240" w:lineRule="auto"/>
    </w:pPr>
    <w:rPr>
      <w:rFonts w:ascii="Arial" w:eastAsia="Times New Roman" w:hAnsi="Arial"/>
      <w:sz w:val="24"/>
      <w:szCs w:val="20"/>
      <w:lang w:val="en-US" w:eastAsia="sv-SE"/>
    </w:rPr>
  </w:style>
  <w:style w:type="paragraph" w:customStyle="1" w:styleId="Default">
    <w:name w:val="Default"/>
    <w:rsid w:val="00C53EA4"/>
    <w:pPr>
      <w:autoSpaceDE w:val="0"/>
      <w:autoSpaceDN w:val="0"/>
      <w:adjustRightInd w:val="0"/>
    </w:pPr>
    <w:rPr>
      <w:rFonts w:ascii="Times New Roman" w:eastAsia="Calibri" w:hAnsi="Times New Roman" w:cs="Times New Roman"/>
      <w:color w:val="000000"/>
    </w:rPr>
  </w:style>
  <w:style w:type="paragraph" w:styleId="Sidfot">
    <w:name w:val="footer"/>
    <w:basedOn w:val="Normal"/>
    <w:link w:val="SidfotChar"/>
    <w:uiPriority w:val="99"/>
    <w:unhideWhenUsed/>
    <w:rsid w:val="00C53EA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C53EA4"/>
    <w:rPr>
      <w:rFonts w:ascii="Calibri" w:eastAsia="Calibri" w:hAnsi="Calibri" w:cs="Times New Roman"/>
      <w:sz w:val="22"/>
      <w:szCs w:val="22"/>
      <w:lang w:eastAsia="en-US"/>
    </w:rPr>
  </w:style>
  <w:style w:type="character" w:styleId="Sidnummer">
    <w:name w:val="page number"/>
    <w:basedOn w:val="Standardstycketypsnitt"/>
    <w:uiPriority w:val="99"/>
    <w:semiHidden/>
    <w:unhideWhenUsed/>
    <w:rsid w:val="00C53EA4"/>
  </w:style>
  <w:style w:type="character" w:styleId="Hyperlnk">
    <w:name w:val="Hyperlink"/>
    <w:basedOn w:val="Standardstycketypsnitt"/>
    <w:uiPriority w:val="99"/>
    <w:unhideWhenUsed/>
    <w:rsid w:val="00A130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31640">
      <w:bodyDiv w:val="1"/>
      <w:marLeft w:val="0"/>
      <w:marRight w:val="0"/>
      <w:marTop w:val="0"/>
      <w:marBottom w:val="0"/>
      <w:divBdr>
        <w:top w:val="none" w:sz="0" w:space="0" w:color="auto"/>
        <w:left w:val="none" w:sz="0" w:space="0" w:color="auto"/>
        <w:bottom w:val="none" w:sz="0" w:space="0" w:color="auto"/>
        <w:right w:val="none" w:sz="0" w:space="0" w:color="auto"/>
      </w:divBdr>
    </w:div>
    <w:div w:id="957835200">
      <w:bodyDiv w:val="1"/>
      <w:marLeft w:val="0"/>
      <w:marRight w:val="0"/>
      <w:marTop w:val="0"/>
      <w:marBottom w:val="0"/>
      <w:divBdr>
        <w:top w:val="none" w:sz="0" w:space="0" w:color="auto"/>
        <w:left w:val="none" w:sz="0" w:space="0" w:color="auto"/>
        <w:bottom w:val="none" w:sz="0" w:space="0" w:color="auto"/>
        <w:right w:val="none" w:sz="0" w:space="0" w:color="auto"/>
      </w:divBdr>
    </w:div>
    <w:div w:id="1459035120">
      <w:bodyDiv w:val="1"/>
      <w:marLeft w:val="0"/>
      <w:marRight w:val="0"/>
      <w:marTop w:val="0"/>
      <w:marBottom w:val="0"/>
      <w:divBdr>
        <w:top w:val="none" w:sz="0" w:space="0" w:color="auto"/>
        <w:left w:val="none" w:sz="0" w:space="0" w:color="auto"/>
        <w:bottom w:val="none" w:sz="0" w:space="0" w:color="auto"/>
        <w:right w:val="none" w:sz="0" w:space="0" w:color="auto"/>
      </w:divBdr>
      <w:divsChild>
        <w:div w:id="916934759">
          <w:marLeft w:val="0"/>
          <w:marRight w:val="0"/>
          <w:marTop w:val="0"/>
          <w:marBottom w:val="0"/>
          <w:divBdr>
            <w:top w:val="none" w:sz="0" w:space="0" w:color="auto"/>
            <w:left w:val="none" w:sz="0" w:space="0" w:color="auto"/>
            <w:bottom w:val="none" w:sz="0" w:space="0" w:color="auto"/>
            <w:right w:val="none" w:sz="0" w:space="0" w:color="auto"/>
          </w:divBdr>
        </w:div>
        <w:div w:id="830682071">
          <w:marLeft w:val="0"/>
          <w:marRight w:val="0"/>
          <w:marTop w:val="0"/>
          <w:marBottom w:val="0"/>
          <w:divBdr>
            <w:top w:val="none" w:sz="0" w:space="0" w:color="auto"/>
            <w:left w:val="none" w:sz="0" w:space="0" w:color="auto"/>
            <w:bottom w:val="none" w:sz="0" w:space="0" w:color="auto"/>
            <w:right w:val="none" w:sz="0" w:space="0" w:color="auto"/>
          </w:divBdr>
        </w:div>
        <w:div w:id="1475827675">
          <w:marLeft w:val="0"/>
          <w:marRight w:val="0"/>
          <w:marTop w:val="0"/>
          <w:marBottom w:val="0"/>
          <w:divBdr>
            <w:top w:val="none" w:sz="0" w:space="0" w:color="auto"/>
            <w:left w:val="none" w:sz="0" w:space="0" w:color="auto"/>
            <w:bottom w:val="none" w:sz="0" w:space="0" w:color="auto"/>
            <w:right w:val="none" w:sz="0" w:space="0" w:color="auto"/>
          </w:divBdr>
        </w:div>
        <w:div w:id="235866330">
          <w:marLeft w:val="0"/>
          <w:marRight w:val="0"/>
          <w:marTop w:val="0"/>
          <w:marBottom w:val="0"/>
          <w:divBdr>
            <w:top w:val="none" w:sz="0" w:space="0" w:color="auto"/>
            <w:left w:val="none" w:sz="0" w:space="0" w:color="auto"/>
            <w:bottom w:val="none" w:sz="0" w:space="0" w:color="auto"/>
            <w:right w:val="none" w:sz="0" w:space="0" w:color="auto"/>
          </w:divBdr>
        </w:div>
        <w:div w:id="308674997">
          <w:marLeft w:val="0"/>
          <w:marRight w:val="0"/>
          <w:marTop w:val="0"/>
          <w:marBottom w:val="0"/>
          <w:divBdr>
            <w:top w:val="none" w:sz="0" w:space="0" w:color="auto"/>
            <w:left w:val="none" w:sz="0" w:space="0" w:color="auto"/>
            <w:bottom w:val="none" w:sz="0" w:space="0" w:color="auto"/>
            <w:right w:val="none" w:sz="0" w:space="0" w:color="auto"/>
          </w:divBdr>
        </w:div>
        <w:div w:id="62532942">
          <w:marLeft w:val="0"/>
          <w:marRight w:val="0"/>
          <w:marTop w:val="0"/>
          <w:marBottom w:val="0"/>
          <w:divBdr>
            <w:top w:val="none" w:sz="0" w:space="0" w:color="auto"/>
            <w:left w:val="none" w:sz="0" w:space="0" w:color="auto"/>
            <w:bottom w:val="none" w:sz="0" w:space="0" w:color="auto"/>
            <w:right w:val="none" w:sz="0" w:space="0" w:color="auto"/>
          </w:divBdr>
        </w:div>
        <w:div w:id="519244474">
          <w:marLeft w:val="0"/>
          <w:marRight w:val="0"/>
          <w:marTop w:val="0"/>
          <w:marBottom w:val="0"/>
          <w:divBdr>
            <w:top w:val="none" w:sz="0" w:space="0" w:color="auto"/>
            <w:left w:val="none" w:sz="0" w:space="0" w:color="auto"/>
            <w:bottom w:val="none" w:sz="0" w:space="0" w:color="auto"/>
            <w:right w:val="none" w:sz="0" w:space="0" w:color="auto"/>
          </w:divBdr>
        </w:div>
        <w:div w:id="271936751">
          <w:marLeft w:val="0"/>
          <w:marRight w:val="0"/>
          <w:marTop w:val="0"/>
          <w:marBottom w:val="0"/>
          <w:divBdr>
            <w:top w:val="none" w:sz="0" w:space="0" w:color="auto"/>
            <w:left w:val="none" w:sz="0" w:space="0" w:color="auto"/>
            <w:bottom w:val="none" w:sz="0" w:space="0" w:color="auto"/>
            <w:right w:val="none" w:sz="0" w:space="0" w:color="auto"/>
          </w:divBdr>
        </w:div>
        <w:div w:id="83973348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sgarn.se"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7</Pages>
  <Words>2189</Words>
  <Characters>12132</Characters>
  <Application>Microsoft Macintosh Word</Application>
  <DocSecurity>0</DocSecurity>
  <Lines>247</Lines>
  <Paragraphs>37</Paragraphs>
  <ScaleCrop>false</ScaleCrop>
  <Company/>
  <LinksUpToDate>false</LinksUpToDate>
  <CharactersWithSpaces>14284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Karin</cp:lastModifiedBy>
  <cp:revision>52</cp:revision>
  <cp:lastPrinted>2019-03-24T11:32:00Z</cp:lastPrinted>
  <dcterms:created xsi:type="dcterms:W3CDTF">2019-03-22T16:13:00Z</dcterms:created>
  <dcterms:modified xsi:type="dcterms:W3CDTF">2019-03-24T11:33:00Z</dcterms:modified>
</cp:coreProperties>
</file>